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3D7D7" w14:textId="77777777" w:rsidR="00877558" w:rsidRPr="00965D72" w:rsidRDefault="00D76120" w:rsidP="00BF294D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965D72"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บันทึกคำอธิบายรายวิชาเพิ่มเติม</w:t>
      </w:r>
    </w:p>
    <w:p w14:paraId="34CC0070" w14:textId="77777777" w:rsidR="00D76120" w:rsidRPr="00965D72" w:rsidRDefault="00965D72" w:rsidP="00D76120">
      <w:pPr>
        <w:pStyle w:val="NoSpacing"/>
        <w:rPr>
          <w:rFonts w:ascii="TH SarabunPSK" w:hAnsi="TH SarabunPSK" w:cs="TH SarabunPSK"/>
          <w:sz w:val="32"/>
          <w:szCs w:val="32"/>
        </w:rPr>
      </w:pPr>
      <w:r w:rsidRPr="00965D72">
        <w:rPr>
          <w:rFonts w:ascii="TH SarabunPSK" w:hAnsi="TH SarabunPSK" w:cs="TH SarabunPSK"/>
          <w:sz w:val="32"/>
          <w:szCs w:val="32"/>
          <w:cs/>
        </w:rPr>
        <w:t>รหัสวิชา  ต</w:t>
      </w:r>
      <w:r w:rsidR="009D44C1" w:rsidRPr="00965D72">
        <w:rPr>
          <w:rFonts w:ascii="TH SarabunPSK" w:hAnsi="TH SarabunPSK" w:cs="TH SarabunPSK"/>
          <w:sz w:val="32"/>
          <w:szCs w:val="32"/>
        </w:rPr>
        <w:t>3120</w:t>
      </w:r>
      <w:r w:rsidR="00230D65">
        <w:rPr>
          <w:rFonts w:ascii="TH SarabunPSK" w:hAnsi="TH SarabunPSK" w:cs="TH SarabunPSK"/>
          <w:sz w:val="32"/>
          <w:szCs w:val="32"/>
        </w:rPr>
        <w:t>2</w:t>
      </w:r>
      <w:r w:rsidR="0003016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30165">
        <w:rPr>
          <w:rFonts w:ascii="TH SarabunPSK" w:hAnsi="TH SarabunPSK" w:cs="TH SarabunPSK"/>
          <w:sz w:val="32"/>
          <w:szCs w:val="32"/>
        </w:rPr>
        <w:t xml:space="preserve">  </w:t>
      </w:r>
      <w:r w:rsidR="00030165">
        <w:rPr>
          <w:rFonts w:ascii="TH SarabunPSK" w:hAnsi="TH SarabunPSK" w:cs="TH SarabunPSK"/>
          <w:sz w:val="32"/>
          <w:szCs w:val="32"/>
          <w:cs/>
        </w:rPr>
        <w:t>ชื่อวิชา</w:t>
      </w:r>
      <w:r w:rsidRPr="00965D72">
        <w:rPr>
          <w:rFonts w:ascii="TH SarabunPSK" w:hAnsi="TH SarabunPSK" w:cs="TH SarabunPSK"/>
          <w:sz w:val="32"/>
          <w:szCs w:val="32"/>
          <w:cs/>
        </w:rPr>
        <w:t>ภาษาเกาหลีเพื่อการสื่อสาร</w:t>
      </w:r>
      <w:r w:rsidR="00230D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0D65">
        <w:rPr>
          <w:rFonts w:ascii="TH SarabunPSK" w:hAnsi="TH SarabunPSK" w:cs="TH SarabunPSK"/>
          <w:sz w:val="32"/>
          <w:szCs w:val="32"/>
        </w:rPr>
        <w:t>2</w:t>
      </w:r>
      <w:r w:rsidR="00030165">
        <w:rPr>
          <w:rFonts w:ascii="TH SarabunPSK" w:hAnsi="TH SarabunPSK" w:cs="TH SarabunPSK"/>
          <w:sz w:val="32"/>
          <w:szCs w:val="32"/>
        </w:rPr>
        <w:tab/>
      </w:r>
      <w:r w:rsidR="00030165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D76120" w:rsidRPr="00965D72">
        <w:rPr>
          <w:rFonts w:ascii="TH SarabunPSK" w:hAnsi="TH SarabunPSK" w:cs="TH SarabunPSK"/>
          <w:sz w:val="32"/>
          <w:szCs w:val="32"/>
          <w:cs/>
        </w:rPr>
        <w:t>ศูนย์ภาษาเอเชียตะวันออก</w:t>
      </w:r>
    </w:p>
    <w:p w14:paraId="11399E69" w14:textId="77777777" w:rsidR="00D76120" w:rsidRPr="00965D72" w:rsidRDefault="00D76120" w:rsidP="00D76120">
      <w:pPr>
        <w:pStyle w:val="NoSpacing"/>
        <w:rPr>
          <w:rFonts w:ascii="TH SarabunPSK" w:hAnsi="TH SarabunPSK" w:cs="TH SarabunPSK"/>
          <w:sz w:val="32"/>
          <w:szCs w:val="32"/>
        </w:rPr>
      </w:pPr>
      <w:r w:rsidRPr="00965D72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="009D44C1" w:rsidRPr="00965D72">
        <w:rPr>
          <w:rFonts w:ascii="TH SarabunPSK" w:hAnsi="TH SarabunPSK" w:cs="TH SarabunPSK"/>
          <w:sz w:val="32"/>
          <w:szCs w:val="32"/>
        </w:rPr>
        <w:t>4</w:t>
      </w:r>
      <w:r w:rsidRPr="00965D72">
        <w:rPr>
          <w:rFonts w:ascii="TH SarabunPSK" w:hAnsi="TH SarabunPSK" w:cs="TH SarabunPSK"/>
          <w:sz w:val="32"/>
          <w:szCs w:val="32"/>
        </w:rPr>
        <w:tab/>
      </w:r>
      <w:r w:rsidRPr="00965D72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</w:t>
      </w:r>
      <w:r w:rsidR="007415B9">
        <w:rPr>
          <w:rFonts w:ascii="TH SarabunPSK" w:hAnsi="TH SarabunPSK" w:cs="TH SarabunPSK"/>
          <w:sz w:val="32"/>
          <w:szCs w:val="32"/>
        </w:rPr>
        <w:t>2</w:t>
      </w:r>
      <w:r w:rsidRPr="00965D72">
        <w:rPr>
          <w:rFonts w:ascii="TH SarabunPSK" w:hAnsi="TH SarabunPSK" w:cs="TH SarabunPSK"/>
          <w:sz w:val="32"/>
          <w:szCs w:val="32"/>
        </w:rPr>
        <w:tab/>
      </w:r>
      <w:r w:rsidRPr="00965D72">
        <w:rPr>
          <w:rFonts w:ascii="TH SarabunPSK" w:hAnsi="TH SarabunPSK" w:cs="TH SarabunPSK"/>
          <w:sz w:val="32"/>
          <w:szCs w:val="32"/>
        </w:rPr>
        <w:tab/>
      </w:r>
      <w:r w:rsidRPr="00965D72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965D72">
        <w:rPr>
          <w:rFonts w:ascii="TH SarabunPSK" w:hAnsi="TH SarabunPSK" w:cs="TH SarabunPSK"/>
          <w:sz w:val="32"/>
          <w:szCs w:val="32"/>
        </w:rPr>
        <w:t xml:space="preserve">40 </w:t>
      </w:r>
      <w:r w:rsidRPr="00965D72">
        <w:rPr>
          <w:rFonts w:ascii="TH SarabunPSK" w:hAnsi="TH SarabunPSK" w:cs="TH SarabunPSK"/>
          <w:sz w:val="32"/>
          <w:szCs w:val="32"/>
          <w:cs/>
        </w:rPr>
        <w:t xml:space="preserve">ชั่วโมง   </w:t>
      </w:r>
      <w:r w:rsidRPr="00965D72">
        <w:rPr>
          <w:rFonts w:ascii="TH SarabunPSK" w:hAnsi="TH SarabunPSK" w:cs="TH SarabunPSK"/>
          <w:sz w:val="32"/>
          <w:szCs w:val="32"/>
          <w:cs/>
        </w:rPr>
        <w:tab/>
        <w:t xml:space="preserve">จำนวน </w:t>
      </w:r>
      <w:r w:rsidRPr="00965D72">
        <w:rPr>
          <w:rFonts w:ascii="TH SarabunPSK" w:hAnsi="TH SarabunPSK" w:cs="TH SarabunPSK"/>
          <w:sz w:val="32"/>
          <w:szCs w:val="32"/>
        </w:rPr>
        <w:t>1</w:t>
      </w:r>
      <w:r w:rsidRPr="00965D72">
        <w:rPr>
          <w:rFonts w:ascii="TH SarabunPSK" w:hAnsi="TH SarabunPSK" w:cs="TH SarabunPSK"/>
          <w:sz w:val="32"/>
          <w:szCs w:val="32"/>
          <w:cs/>
        </w:rPr>
        <w:t xml:space="preserve"> หน่วยกิต</w:t>
      </w:r>
    </w:p>
    <w:p w14:paraId="6A7ECDD3" w14:textId="77777777" w:rsidR="00BF294D" w:rsidRPr="00965D72" w:rsidRDefault="00BF294D" w:rsidP="00BF294D">
      <w:pPr>
        <w:jc w:val="thaiDistribute"/>
        <w:rPr>
          <w:rFonts w:ascii="TH SarabunPSK" w:eastAsiaTheme="minorEastAsia" w:hAnsi="TH SarabunPSK" w:cs="TH SarabunPSK"/>
          <w:sz w:val="32"/>
          <w:szCs w:val="32"/>
          <w:lang w:eastAsia="zh-CN"/>
        </w:rPr>
      </w:pPr>
    </w:p>
    <w:p w14:paraId="1DAB13E3" w14:textId="4523B96A" w:rsidR="0080794F" w:rsidRPr="00141CB2" w:rsidRDefault="0080794F" w:rsidP="002040B9">
      <w:pPr>
        <w:spacing w:line="216" w:lineRule="auto"/>
        <w:ind w:firstLine="720"/>
        <w:rPr>
          <w:rFonts w:ascii="TH SarabunPSK" w:eastAsia="BatangChe" w:hAnsi="TH SarabunPSK" w:cs="TH SarabunPSK"/>
          <w:sz w:val="32"/>
          <w:szCs w:val="32"/>
        </w:rPr>
      </w:pPr>
      <w:r>
        <w:rPr>
          <w:rFonts w:ascii="TH SarabunPSK" w:eastAsia="BatangChe" w:hAnsi="TH SarabunPSK" w:cs="TH SarabunPSK"/>
          <w:sz w:val="32"/>
          <w:szCs w:val="32"/>
          <w:cs/>
        </w:rPr>
        <w:t>ศึกษาวิเคราะห์</w:t>
      </w:r>
      <w:r>
        <w:rPr>
          <w:rFonts w:ascii="TH SarabunPSK" w:eastAsia="BatangChe" w:hAnsi="TH SarabunPSK" w:cs="TH SarabunPSK" w:hint="cs"/>
          <w:sz w:val="32"/>
          <w:szCs w:val="32"/>
          <w:cs/>
        </w:rPr>
        <w:t xml:space="preserve"> </w:t>
      </w:r>
      <w:r w:rsidRPr="00965D72">
        <w:rPr>
          <w:rFonts w:ascii="TH SarabunPSK" w:eastAsia="BatangChe" w:hAnsi="TH SarabunPSK" w:cs="TH SarabunPSK"/>
          <w:sz w:val="32"/>
          <w:szCs w:val="32"/>
          <w:cs/>
        </w:rPr>
        <w:t xml:space="preserve">ตีความ สรุปความ บอกใจความสำคัญและรายละเอียดของประโยค </w:t>
      </w:r>
      <w:r>
        <w:rPr>
          <w:rFonts w:ascii="TH SarabunPSK" w:eastAsia="BatangChe" w:hAnsi="TH SarabunPSK" w:cs="TH SarabunPSK" w:hint="cs"/>
          <w:sz w:val="32"/>
          <w:szCs w:val="32"/>
          <w:cs/>
        </w:rPr>
        <w:t>หรือ</w:t>
      </w:r>
      <w:r>
        <w:rPr>
          <w:rFonts w:ascii="TH SarabunPSK" w:eastAsia="BatangChe" w:hAnsi="TH SarabunPSK" w:cs="TH SarabunPSK"/>
          <w:sz w:val="32"/>
          <w:szCs w:val="32"/>
          <w:cs/>
        </w:rPr>
        <w:t>ข้อความที่อยู่ในความสนใจ</w:t>
      </w:r>
      <w:r w:rsidRPr="00965D72">
        <w:rPr>
          <w:rFonts w:ascii="TH SarabunPSK" w:eastAsia="BatangChe" w:hAnsi="TH SarabunPSK" w:cs="TH SarabunPSK"/>
          <w:sz w:val="32"/>
          <w:szCs w:val="32"/>
          <w:cs/>
        </w:rPr>
        <w:t>จากสื่อสิ่งพิมพ์และสื่ออิเล็กทรอนิกส์ทั้งที่เป็นความเรียงและไม่ใช่ความเรียง</w:t>
      </w:r>
      <w:r>
        <w:rPr>
          <w:rFonts w:ascii="TH SarabunPSK" w:eastAsia="BatangChe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BatangChe" w:hAnsi="TH SarabunPSK" w:cs="TH SarabunPSK" w:hint="cs"/>
          <w:sz w:val="32"/>
          <w:szCs w:val="32"/>
          <w:cs/>
        </w:rPr>
        <w:t>สามารถนำความรู้ไป</w:t>
      </w:r>
      <w:r>
        <w:rPr>
          <w:rFonts w:ascii="TH SarabunPSK" w:eastAsia="BatangChe" w:hAnsi="TH SarabunPSK" w:cs="TH SarabunPSK"/>
          <w:sz w:val="32"/>
          <w:szCs w:val="32"/>
          <w:cs/>
        </w:rPr>
        <w:t>สนทนาหรือเขียนโต้ตอบสื่อสาร</w:t>
      </w:r>
      <w:r w:rsidR="00030165">
        <w:rPr>
          <w:rFonts w:ascii="TH SarabunPSK" w:eastAsia="BatangChe" w:hAnsi="TH SarabunPSK" w:cs="TH SarabunPSK"/>
          <w:sz w:val="32"/>
          <w:szCs w:val="32"/>
          <w:cs/>
        </w:rPr>
        <w:t>ระหว่างบุคคลเพื่อ</w:t>
      </w:r>
      <w:r w:rsidR="00030165">
        <w:rPr>
          <w:rFonts w:ascii="TH SarabunPSK" w:eastAsia="BatangChe" w:hAnsi="TH SarabunPSK" w:cs="TH SarabunPSK" w:hint="cs"/>
          <w:sz w:val="32"/>
          <w:szCs w:val="32"/>
          <w:cs/>
          <w:lang w:eastAsia="ko-KR"/>
        </w:rPr>
        <w:t>อธิบาย หรือบรรยาย</w:t>
      </w:r>
      <w:r w:rsidRPr="00C77DD4">
        <w:rPr>
          <w:rFonts w:ascii="TH SarabunPSK" w:eastAsia="BatangChe" w:hAnsi="TH SarabunPSK" w:cs="TH SarabunPSK"/>
          <w:sz w:val="32"/>
          <w:szCs w:val="32"/>
          <w:u w:val="single"/>
          <w:cs/>
        </w:rPr>
        <w:t>เกี่ยวกับ</w:t>
      </w:r>
      <w:r w:rsidR="002040B9">
        <w:rPr>
          <w:rFonts w:ascii="TH SarabunPSK" w:eastAsia="BatangChe" w:hAnsi="TH SarabunPSK" w:cs="TH SarabunPSK" w:hint="cs"/>
          <w:sz w:val="32"/>
          <w:szCs w:val="32"/>
          <w:u w:val="single"/>
          <w:cs/>
          <w:lang w:eastAsia="ko-KR"/>
        </w:rPr>
        <w:t>อาหาร</w:t>
      </w:r>
      <w:r w:rsidR="00030165">
        <w:rPr>
          <w:rFonts w:ascii="TH SarabunPSK" w:eastAsia="BatangChe" w:hAnsi="TH SarabunPSK" w:cs="TH SarabunPSK" w:hint="cs"/>
          <w:sz w:val="32"/>
          <w:szCs w:val="32"/>
          <w:u w:val="single"/>
          <w:cs/>
        </w:rPr>
        <w:t xml:space="preserve"> บุคคลสำคัญ กีฬา</w:t>
      </w:r>
      <w:r w:rsidR="002040B9">
        <w:rPr>
          <w:rFonts w:ascii="TH SarabunPSK" w:eastAsia="BatangChe" w:hAnsi="TH SarabunPSK" w:cs="TH SarabunPSK" w:hint="cs"/>
          <w:sz w:val="32"/>
          <w:szCs w:val="32"/>
          <w:u w:val="single"/>
          <w:cs/>
        </w:rPr>
        <w:t>พื้นบ้าน</w:t>
      </w:r>
      <w:r w:rsidR="002040B9">
        <w:rPr>
          <w:rFonts w:ascii="TH SarabunPSK" w:eastAsia="BatangChe" w:hAnsi="TH SarabunPSK" w:cs="TH SarabunPSK"/>
          <w:sz w:val="32"/>
          <w:szCs w:val="32"/>
          <w:u w:val="single"/>
        </w:rPr>
        <w:t xml:space="preserve"> </w:t>
      </w:r>
      <w:r w:rsidR="002040B9">
        <w:rPr>
          <w:rFonts w:ascii="TH SarabunPSK" w:eastAsia="BatangChe" w:hAnsi="TH SarabunPSK" w:cs="TH SarabunPSK" w:hint="cs"/>
          <w:sz w:val="32"/>
          <w:szCs w:val="32"/>
          <w:u w:val="single"/>
          <w:cs/>
          <w:lang w:eastAsia="ko-KR"/>
        </w:rPr>
        <w:t>การคมนาคมขนส่งมีในท้องถิ่น</w:t>
      </w:r>
      <w:r w:rsidRPr="00965D72">
        <w:rPr>
          <w:rFonts w:ascii="TH SarabunPSK" w:eastAsia="BatangChe" w:hAnsi="TH SarabunPSK" w:cs="TH SarabunPSK"/>
          <w:sz w:val="32"/>
          <w:szCs w:val="32"/>
          <w:cs/>
        </w:rPr>
        <w:t>ได้</w:t>
      </w:r>
      <w:r>
        <w:rPr>
          <w:rFonts w:ascii="TH SarabunPSK" w:eastAsia="BatangChe" w:hAnsi="TH SarabunPSK" w:cs="TH SarabunPSK" w:hint="cs"/>
          <w:sz w:val="32"/>
          <w:szCs w:val="32"/>
          <w:cs/>
        </w:rPr>
        <w:t xml:space="preserve"> </w:t>
      </w:r>
      <w:r w:rsidR="00145446" w:rsidRPr="00145446">
        <w:rPr>
          <w:rFonts w:ascii="TH SarabunPSK" w:eastAsia="BatangChe" w:hAnsi="TH SarabunPSK" w:cs="TH SarabunPSK" w:hint="cs"/>
          <w:sz w:val="32"/>
          <w:szCs w:val="32"/>
          <w:u w:val="single"/>
          <w:cs/>
        </w:rPr>
        <w:t>นอกจากนี้ยังสามารถให้ข้อมูลเกี่ยวกับ</w:t>
      </w:r>
      <w:r w:rsidR="00145446" w:rsidRPr="00145446">
        <w:rPr>
          <w:rFonts w:ascii="TH SarabunPSK" w:eastAsia="Dotum" w:hAnsi="TH SarabunPSK" w:cs="TH SarabunPSK" w:hint="cs"/>
          <w:sz w:val="32"/>
          <w:szCs w:val="32"/>
          <w:u w:val="single"/>
          <w:cs/>
          <w:lang w:eastAsia="ko-KR"/>
        </w:rPr>
        <w:t>กิจวัตรประจำวัน การบอกความต้องการ การแนะนำบุคคล การบอกความสามารถ การบอกวิธีการเดินทาง และการบอกกิจกรรมในสุดสัปดาห์ที่ผ่านมาได้</w:t>
      </w:r>
      <w:r w:rsidR="00145446">
        <w:rPr>
          <w:rFonts w:ascii="TH SarabunPSK" w:eastAsia="Dotum" w:hAnsi="TH SarabunPSK" w:cs="TH SarabunPSK" w:hint="cs"/>
          <w:sz w:val="32"/>
          <w:szCs w:val="32"/>
          <w:cs/>
          <w:lang w:eastAsia="ko-KR"/>
        </w:rPr>
        <w:t xml:space="preserve"> </w:t>
      </w:r>
      <w:r w:rsidRPr="00965D72">
        <w:rPr>
          <w:rFonts w:ascii="TH SarabunPSK" w:eastAsia="BatangChe" w:hAnsi="TH SarabunPSK" w:cs="TH SarabunPSK"/>
          <w:sz w:val="32"/>
          <w:szCs w:val="32"/>
          <w:cs/>
        </w:rPr>
        <w:t>เข้าใจและปฏิบัติตามคำขอร้อง คำแนะนำ คำชี้แจง และคำอธิบาย ใช้ภาษาน้ำเสียง สีหน้า และกิริยาท่าทางประกอบในการสนทนา</w:t>
      </w:r>
      <w:r>
        <w:rPr>
          <w:rFonts w:ascii="TH SarabunPSK" w:eastAsia="BatangChe" w:hAnsi="TH SarabunPSK" w:cs="TH SarabunPSK"/>
          <w:sz w:val="32"/>
          <w:szCs w:val="32"/>
          <w:cs/>
        </w:rPr>
        <w:t>ด้วยการแสดงความรู้สึก</w:t>
      </w:r>
      <w:r w:rsidRPr="00965D72">
        <w:rPr>
          <w:rFonts w:ascii="TH SarabunPSK" w:eastAsia="BatangChe" w:hAnsi="TH SarabunPSK" w:cs="TH SarabunPSK"/>
          <w:sz w:val="32"/>
          <w:szCs w:val="32"/>
          <w:cs/>
        </w:rPr>
        <w:t>ตามมารยาททางสังคมและวัฒนธรรมของเจ้าของภาษา</w:t>
      </w:r>
      <w:r w:rsidRPr="00965D72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Pr="00141CB2">
        <w:rPr>
          <w:rFonts w:ascii="TH SarabunPSK" w:eastAsia="BatangChe" w:hAnsi="TH SarabunPSK" w:cs="TH SarabunPSK"/>
          <w:sz w:val="32"/>
          <w:szCs w:val="32"/>
          <w:cs/>
        </w:rPr>
        <w:t>สืบค้นความรู้ที่สัมพันธ์กับภาษาเกาหลีจากสื่อสิ่งพิมพ์และสื่อเทคโนโลยี</w:t>
      </w:r>
      <w:r w:rsidRPr="00965D72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Pr="00965D72">
        <w:rPr>
          <w:rFonts w:ascii="TH SarabunPSK" w:eastAsia="BatangChe" w:hAnsi="TH SarabunPSK" w:cs="TH SarabunPSK"/>
          <w:sz w:val="32"/>
          <w:szCs w:val="32"/>
          <w:cs/>
        </w:rPr>
        <w:t xml:space="preserve">รวมทั้งแหล่งเรียนรู้ต่าง ๆ </w:t>
      </w:r>
      <w:r>
        <w:rPr>
          <w:rFonts w:ascii="TH SarabunPSK" w:eastAsia="BatangChe" w:hAnsi="TH SarabunPSK" w:cs="TH SarabunPSK"/>
          <w:sz w:val="32"/>
          <w:szCs w:val="32"/>
          <w:cs/>
        </w:rPr>
        <w:t xml:space="preserve"> ตระหนัก</w:t>
      </w:r>
      <w:r w:rsidRPr="00965D72">
        <w:rPr>
          <w:rFonts w:ascii="TH SarabunPSK" w:eastAsia="BatangChe" w:hAnsi="TH SarabunPSK" w:cs="TH SarabunPSK"/>
          <w:sz w:val="32"/>
          <w:szCs w:val="32"/>
          <w:cs/>
        </w:rPr>
        <w:t>เห็นคุณค่าของภาษา</w:t>
      </w:r>
      <w:r w:rsidRPr="00965D72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Pr="00965D72">
        <w:rPr>
          <w:rFonts w:ascii="TH SarabunPSK" w:eastAsia="BatangChe" w:hAnsi="TH SarabunPSK" w:cs="TH SarabunPSK"/>
          <w:sz w:val="32"/>
          <w:szCs w:val="32"/>
          <w:cs/>
        </w:rPr>
        <w:t xml:space="preserve">และวัฒนธรรม ความเหมือน ความแตกต่างระหว่างชีวิตความเป็นอยู่และวัฒนธรรมของเจ้าของภาษากับของไทย </w:t>
      </w:r>
    </w:p>
    <w:p w14:paraId="4726A516" w14:textId="77777777" w:rsidR="0080794F" w:rsidRDefault="0080794F" w:rsidP="002040B9">
      <w:pPr>
        <w:spacing w:line="216" w:lineRule="auto"/>
        <w:rPr>
          <w:rFonts w:ascii="TH SarabunPSK" w:eastAsia="BatangChe" w:hAnsi="TH SarabunPSK" w:cs="TH SarabunPSK"/>
          <w:sz w:val="32"/>
          <w:szCs w:val="32"/>
        </w:rPr>
      </w:pPr>
      <w:r w:rsidRPr="00965D72">
        <w:rPr>
          <w:rFonts w:ascii="TH SarabunPSK" w:eastAsia="BatangChe" w:hAnsi="TH SarabunPSK" w:cs="TH SarabunPSK"/>
          <w:b/>
          <w:bCs/>
          <w:sz w:val="32"/>
          <w:szCs w:val="32"/>
        </w:rPr>
        <w:t xml:space="preserve">          </w:t>
      </w:r>
      <w:r w:rsidRPr="00965D72">
        <w:rPr>
          <w:rFonts w:ascii="TH SarabunPSK" w:hAnsi="TH SarabunPSK" w:cs="TH SarabunPSK"/>
          <w:sz w:val="32"/>
          <w:szCs w:val="32"/>
          <w:cs/>
        </w:rPr>
        <w:t>โดยเลือกใช้ทักษะกระบวนการฟัง พูด อ่าน เขียน ท</w:t>
      </w:r>
      <w:r>
        <w:rPr>
          <w:rFonts w:ascii="TH SarabunPSK" w:hAnsi="TH SarabunPSK" w:cs="TH SarabunPSK"/>
          <w:sz w:val="32"/>
          <w:szCs w:val="32"/>
          <w:cs/>
        </w:rPr>
        <w:t>ักษะการจำ คิด วิเคราะห์และเขียน</w:t>
      </w:r>
      <w:r w:rsidRPr="00965D72">
        <w:rPr>
          <w:rFonts w:ascii="TH SarabunPSK" w:hAnsi="TH SarabunPSK" w:cs="TH SarabunPSK"/>
          <w:sz w:val="32"/>
          <w:szCs w:val="32"/>
          <w:cs/>
        </w:rPr>
        <w:t>สื่อความ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65D72">
        <w:rPr>
          <w:rFonts w:ascii="TH SarabunPSK" w:hAnsi="TH SarabunPSK" w:cs="TH SarabunPSK"/>
          <w:sz w:val="32"/>
          <w:szCs w:val="32"/>
          <w:cs/>
        </w:rPr>
        <w:t xml:space="preserve">กระบวนการทำงานกลุ่ม/คู่  และสมรรถนะ 5 สมรรถนะ   คือ ความสามารถในการสื่อสาร ความสามารถในการคิด ความสามารถในการแก้ปัญหา ความสามารถในการใช้ทักษะชีวิต ความสามารถในการใช้เทคโนโลยี </w:t>
      </w:r>
      <w:r w:rsidRPr="00965D72">
        <w:rPr>
          <w:rFonts w:ascii="TH SarabunPSK" w:eastAsia="BatangChe" w:hAnsi="TH SarabunPSK" w:cs="TH SarabunPSK"/>
          <w:sz w:val="32"/>
          <w:szCs w:val="32"/>
          <w:cs/>
        </w:rPr>
        <w:t>และ</w:t>
      </w:r>
      <w:r>
        <w:rPr>
          <w:rFonts w:ascii="TH SarabunPSK" w:eastAsia="BatangChe" w:hAnsi="TH SarabunPSK" w:cs="TH SarabunPSK"/>
          <w:sz w:val="32"/>
          <w:szCs w:val="32"/>
          <w:cs/>
        </w:rPr>
        <w:t>ใช้กระบวนการสื่อสารทาง</w:t>
      </w:r>
      <w:r w:rsidRPr="00965D72">
        <w:rPr>
          <w:rFonts w:ascii="TH SarabunPSK" w:eastAsia="BatangChe" w:hAnsi="TH SarabunPSK" w:cs="TH SarabunPSK"/>
          <w:sz w:val="32"/>
          <w:szCs w:val="32"/>
          <w:cs/>
        </w:rPr>
        <w:t xml:space="preserve">ภาษา  การสร้างความตระหนัก การสืบเสาะหาความรู้ การอภิปราย และนำเสนอข้อมูล </w:t>
      </w:r>
    </w:p>
    <w:p w14:paraId="30980A9F" w14:textId="77777777" w:rsidR="0080794F" w:rsidRPr="00965D72" w:rsidRDefault="0080794F" w:rsidP="002040B9">
      <w:pPr>
        <w:spacing w:line="216" w:lineRule="auto"/>
        <w:ind w:firstLine="720"/>
        <w:rPr>
          <w:rFonts w:ascii="TH SarabunPSK" w:eastAsia="BatangChe" w:hAnsi="TH SarabunPSK" w:cs="TH SarabunPSK"/>
          <w:sz w:val="32"/>
          <w:szCs w:val="32"/>
        </w:rPr>
      </w:pPr>
      <w:r w:rsidRPr="00965D72">
        <w:rPr>
          <w:rFonts w:ascii="TH SarabunPSK" w:eastAsia="BatangChe" w:hAnsi="TH SarabunPSK" w:cs="TH SarabunPSK"/>
          <w:sz w:val="32"/>
          <w:szCs w:val="32"/>
          <w:cs/>
        </w:rPr>
        <w:t xml:space="preserve">เพื่อให้เกิดความรู้ ความเข้าใจ มีทักษะทางภาษาและนำความรู้และทักษะทางภาษาไปประยุกต์ใช้ในสถานการณ์ต่าง ๆ ในชีวิตประจำวัน </w:t>
      </w:r>
      <w:r w:rsidR="007705AB" w:rsidRPr="006D3A10">
        <w:rPr>
          <w:rFonts w:ascii="TH SarabunPSK" w:eastAsia="BatangChe" w:hAnsi="TH SarabunPSK" w:cs="TH SarabunPSK" w:hint="cs"/>
          <w:sz w:val="32"/>
          <w:szCs w:val="32"/>
          <w:u w:val="single"/>
          <w:cs/>
          <w:lang w:eastAsia="ko-KR"/>
        </w:rPr>
        <w:t xml:space="preserve">มีทักษะภาวะผู้นำศตวรรษที่ </w:t>
      </w:r>
      <w:r w:rsidR="007705AB" w:rsidRPr="006D3A10">
        <w:rPr>
          <w:rFonts w:ascii="TH SarabunPSK" w:eastAsia="BatangChe" w:hAnsi="TH SarabunPSK" w:cs="TH SarabunPSK"/>
          <w:sz w:val="32"/>
          <w:szCs w:val="32"/>
          <w:u w:val="single"/>
          <w:lang w:eastAsia="ko-KR"/>
        </w:rPr>
        <w:t>21</w:t>
      </w:r>
      <w:r w:rsidR="007705AB">
        <w:rPr>
          <w:rFonts w:ascii="TH SarabunPSK" w:eastAsia="BatangChe" w:hAnsi="TH SarabunPSK" w:cs="TH SarabunPSK"/>
          <w:sz w:val="32"/>
          <w:szCs w:val="32"/>
          <w:lang w:eastAsia="ko-KR"/>
        </w:rPr>
        <w:t xml:space="preserve"> </w:t>
      </w:r>
      <w:r w:rsidRPr="00965D72">
        <w:rPr>
          <w:rFonts w:ascii="TH SarabunPSK" w:eastAsia="BatangChe" w:hAnsi="TH SarabunPSK" w:cs="TH SarabunPSK"/>
          <w:sz w:val="32"/>
          <w:szCs w:val="32"/>
          <w:cs/>
        </w:rPr>
        <w:t>ตระหนักในคุณค่า</w:t>
      </w:r>
      <w:r w:rsidRPr="00965D72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Pr="00965D72">
        <w:rPr>
          <w:rFonts w:ascii="TH SarabunPSK" w:eastAsia="BatangChe" w:hAnsi="TH SarabunPSK" w:cs="TH SarabunPSK"/>
          <w:sz w:val="32"/>
          <w:szCs w:val="32"/>
          <w:cs/>
        </w:rPr>
        <w:t>ภาคภูมิใจและหวงแหนในความเป็นชาติไทย ได้แก่ มีความรักชาติ ศาสน์ กษัตริย์</w:t>
      </w:r>
      <w:r w:rsidRPr="00965D72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Pr="00965D72">
        <w:rPr>
          <w:rFonts w:ascii="TH SarabunPSK" w:eastAsia="BatangChe" w:hAnsi="TH SarabunPSK" w:cs="TH SarabunPSK"/>
          <w:sz w:val="32"/>
          <w:szCs w:val="32"/>
          <w:cs/>
        </w:rPr>
        <w:t>ซื่อสัตย์สุจริต มีวินัย ใฝ่เรียนรู้ มุ่งมั่นในการทำงาน รักความเป็นไทยและมีจิตสาธารณะ</w:t>
      </w:r>
    </w:p>
    <w:p w14:paraId="53DC3021" w14:textId="77777777" w:rsidR="0080794F" w:rsidRPr="00965D72" w:rsidRDefault="0080794F" w:rsidP="002040B9">
      <w:pPr>
        <w:spacing w:line="216" w:lineRule="auto"/>
        <w:rPr>
          <w:rFonts w:ascii="TH SarabunPSK" w:eastAsia="BatangChe" w:hAnsi="TH SarabunPSK" w:cs="TH SarabunPSK"/>
          <w:b/>
          <w:bCs/>
          <w:sz w:val="32"/>
          <w:szCs w:val="32"/>
        </w:rPr>
      </w:pPr>
    </w:p>
    <w:p w14:paraId="65BBB70F" w14:textId="77777777" w:rsidR="00144DC4" w:rsidRDefault="0080794F" w:rsidP="00144DC4">
      <w:pPr>
        <w:spacing w:line="216" w:lineRule="auto"/>
        <w:jc w:val="both"/>
        <w:rPr>
          <w:rFonts w:ascii="TH SarabunPSK" w:eastAsia="BatangChe" w:hAnsi="TH SarabunPSK" w:cs="TH SarabunPSK"/>
          <w:b/>
          <w:bCs/>
          <w:sz w:val="32"/>
          <w:szCs w:val="32"/>
          <w:lang w:eastAsia="ko-KR"/>
        </w:rPr>
      </w:pPr>
      <w:r w:rsidRPr="00965D72">
        <w:rPr>
          <w:rFonts w:ascii="TH SarabunPSK" w:eastAsia="BatangChe" w:hAnsi="TH SarabunPSK" w:cs="TH SarabunPSK"/>
          <w:b/>
          <w:bCs/>
          <w:sz w:val="32"/>
          <w:szCs w:val="32"/>
        </w:rPr>
        <w:t xml:space="preserve">          </w:t>
      </w:r>
      <w:r w:rsidR="00144DC4" w:rsidRPr="00965D72">
        <w:rPr>
          <w:rFonts w:ascii="TH SarabunPSK" w:eastAsia="BatangChe" w:hAnsi="TH SarabunPSK" w:cs="TH SarabunPSK"/>
          <w:b/>
          <w:bCs/>
          <w:sz w:val="32"/>
          <w:szCs w:val="32"/>
          <w:cs/>
        </w:rPr>
        <w:t>ผลการเรียนรู้</w:t>
      </w:r>
      <w:r w:rsidR="00144DC4">
        <w:rPr>
          <w:rFonts w:ascii="TH SarabunPSK" w:eastAsia="BatangChe" w:hAnsi="TH SarabunPSK" w:cs="TH SarabunPSK" w:hint="cs"/>
          <w:b/>
          <w:bCs/>
          <w:sz w:val="32"/>
          <w:szCs w:val="32"/>
          <w:cs/>
          <w:lang w:eastAsia="ko-KR"/>
        </w:rPr>
        <w:t>ชั้นปี</w:t>
      </w:r>
    </w:p>
    <w:p w14:paraId="6D6AACCA" w14:textId="77777777" w:rsidR="00144DC4" w:rsidRPr="00144DC4" w:rsidRDefault="00144DC4" w:rsidP="00144DC4">
      <w:pPr>
        <w:pStyle w:val="ListParagraph"/>
        <w:numPr>
          <w:ilvl w:val="0"/>
          <w:numId w:val="6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144DC4">
        <w:rPr>
          <w:rFonts w:ascii="TH SarabunPSK" w:hAnsi="TH SarabunPSK" w:cs="TH SarabunPSK"/>
          <w:color w:val="000000"/>
          <w:sz w:val="32"/>
          <w:szCs w:val="32"/>
          <w:cs/>
        </w:rPr>
        <w:t>ปฏิบัติตามคำสั่ง และคำขอร้องง่ายๆ ที่ฟังหรืออ่าน</w:t>
      </w:r>
      <w:r w:rsidRPr="00144DC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44DC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14:paraId="3073A244" w14:textId="77777777" w:rsidR="00144DC4" w:rsidRPr="00144DC4" w:rsidRDefault="00144DC4" w:rsidP="00144DC4">
      <w:pPr>
        <w:pStyle w:val="ListParagraph"/>
        <w:numPr>
          <w:ilvl w:val="0"/>
          <w:numId w:val="6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144DC4">
        <w:rPr>
          <w:rFonts w:ascii="TH SarabunPSK" w:hAnsi="TH SarabunPSK" w:cs="TH SarabunPSK"/>
          <w:color w:val="000000"/>
          <w:sz w:val="32"/>
          <w:szCs w:val="32"/>
          <w:cs/>
          <w:lang w:eastAsia="zh-CN"/>
        </w:rPr>
        <w:t>อ่านออกเสียงตัวอักษร</w:t>
      </w:r>
      <w:r w:rsidRPr="00144DC4">
        <w:rPr>
          <w:rFonts w:ascii="TH SarabunPSK" w:hAnsi="TH SarabunPSK" w:cs="TH SarabunPSK"/>
          <w:color w:val="000000"/>
          <w:sz w:val="32"/>
          <w:szCs w:val="32"/>
          <w:lang w:eastAsia="zh-CN"/>
        </w:rPr>
        <w:t xml:space="preserve"> </w:t>
      </w:r>
      <w:r w:rsidRPr="00144DC4">
        <w:rPr>
          <w:rFonts w:ascii="TH SarabunPSK" w:eastAsia="Malgun Gothic" w:hAnsi="TH SarabunPSK" w:cs="TH SarabunPSK"/>
          <w:color w:val="000000"/>
          <w:sz w:val="32"/>
          <w:szCs w:val="32"/>
          <w:cs/>
          <w:lang w:eastAsia="ko-KR"/>
        </w:rPr>
        <w:t>สะกดคำก</w:t>
      </w:r>
      <w:r w:rsidRPr="00144DC4">
        <w:rPr>
          <w:rFonts w:ascii="TH SarabunPSK" w:hAnsi="TH SarabunPSK" w:cs="TH SarabunPSK"/>
          <w:color w:val="000000"/>
          <w:sz w:val="32"/>
          <w:szCs w:val="32"/>
          <w:cs/>
          <w:lang w:eastAsia="zh-CN"/>
        </w:rPr>
        <w:t>ลุ่มคำ ประโยค และข้อความง่ายๆ</w:t>
      </w:r>
      <w:r w:rsidRPr="00144DC4">
        <w:rPr>
          <w:rFonts w:ascii="TH SarabunPSK" w:eastAsia="Malgun Gothic" w:hAnsi="TH SarabunPSK" w:cs="TH SarabunPSK"/>
          <w:color w:val="000000"/>
          <w:sz w:val="32"/>
          <w:szCs w:val="32"/>
          <w:cs/>
          <w:lang w:eastAsia="ko-KR"/>
        </w:rPr>
        <w:t xml:space="preserve"> </w:t>
      </w:r>
      <w:r w:rsidRPr="00144DC4">
        <w:rPr>
          <w:rFonts w:ascii="TH SarabunPSK" w:hAnsi="TH SarabunPSK" w:cs="TH SarabunPSK" w:hint="cs"/>
          <w:color w:val="000000"/>
          <w:sz w:val="32"/>
          <w:szCs w:val="32"/>
          <w:cs/>
        </w:rPr>
        <w:t>ถูกต้องตาม หลักการอ่าน</w:t>
      </w:r>
    </w:p>
    <w:p w14:paraId="5F24DF4C" w14:textId="77777777" w:rsidR="00144DC4" w:rsidRPr="00144DC4" w:rsidRDefault="00144DC4" w:rsidP="00144DC4">
      <w:pPr>
        <w:pStyle w:val="ListParagraph"/>
        <w:numPr>
          <w:ilvl w:val="0"/>
          <w:numId w:val="6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144DC4">
        <w:rPr>
          <w:rFonts w:ascii="TH SarabunPSK" w:hAnsi="TH SarabunPSK" w:cs="TH SarabunPSK"/>
          <w:color w:val="000000"/>
          <w:sz w:val="32"/>
          <w:szCs w:val="32"/>
          <w:cs/>
          <w:lang w:eastAsia="zh-CN"/>
        </w:rPr>
        <w:t>บอกความหมายของคำ</w:t>
      </w:r>
      <w:r w:rsidRPr="00144DC4">
        <w:rPr>
          <w:rFonts w:ascii="TH SarabunPSK" w:hAnsi="TH SarabunPSK" w:cs="TH SarabunPSK"/>
          <w:color w:val="000000"/>
          <w:sz w:val="32"/>
          <w:szCs w:val="32"/>
          <w:lang w:eastAsia="zh-CN"/>
        </w:rPr>
        <w:t xml:space="preserve"> </w:t>
      </w:r>
      <w:r w:rsidRPr="00144DC4">
        <w:rPr>
          <w:rFonts w:ascii="TH SarabunPSK" w:hAnsi="TH SarabunPSK" w:cs="TH SarabunPSK"/>
          <w:color w:val="000000"/>
          <w:sz w:val="32"/>
          <w:szCs w:val="32"/>
          <w:cs/>
          <w:lang w:eastAsia="zh-CN"/>
        </w:rPr>
        <w:t>กลุ่มคำประโยคและข้อความสั้นๆ ที่ฟังหรืออ่าน</w:t>
      </w:r>
    </w:p>
    <w:p w14:paraId="24974339" w14:textId="77777777" w:rsidR="00144DC4" w:rsidRPr="00144DC4" w:rsidRDefault="00144DC4" w:rsidP="00144DC4">
      <w:pPr>
        <w:pStyle w:val="ListParagraph"/>
        <w:numPr>
          <w:ilvl w:val="0"/>
          <w:numId w:val="6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144DC4">
        <w:rPr>
          <w:rFonts w:ascii="TH SarabunPSK" w:hAnsi="TH SarabunPSK" w:cs="TH SarabunPSK" w:hint="cs"/>
          <w:color w:val="000000"/>
          <w:sz w:val="32"/>
          <w:szCs w:val="32"/>
          <w:cs/>
        </w:rPr>
        <w:t>ตอบคำถามจากการฟังและอ่าน ประโยค</w:t>
      </w:r>
      <w:r w:rsidRPr="00144DC4">
        <w:rPr>
          <w:rFonts w:ascii="TH SarabunPSK" w:hAnsi="TH SarabunPSK" w:cs="TH SarabunPSK"/>
          <w:color w:val="000000"/>
          <w:sz w:val="32"/>
          <w:szCs w:val="32"/>
          <w:cs/>
        </w:rPr>
        <w:t xml:space="preserve"> บทสนทนา ข้อความหรือบทอ่านสั้นๆ</w:t>
      </w:r>
    </w:p>
    <w:p w14:paraId="59FAA8AA" w14:textId="77777777" w:rsidR="00144DC4" w:rsidRPr="00144DC4" w:rsidRDefault="00144DC4" w:rsidP="00144DC4">
      <w:pPr>
        <w:pStyle w:val="Footer"/>
        <w:numPr>
          <w:ilvl w:val="0"/>
          <w:numId w:val="6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144DC4">
        <w:rPr>
          <w:rFonts w:ascii="TH SarabunPSK" w:hAnsi="TH SarabunPSK" w:cs="TH SarabunPSK"/>
          <w:color w:val="000000"/>
          <w:sz w:val="32"/>
          <w:szCs w:val="32"/>
          <w:cs/>
        </w:rPr>
        <w:t>พูดโต้ตอบด้วยคำสั้นๆ ง่ายๆ ในการแลกเปลี่ยนข้อมูลเกี่ยวกับตนเอง</w:t>
      </w:r>
      <w:r w:rsidRPr="00144DC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144DC4">
        <w:rPr>
          <w:rFonts w:ascii="TH SarabunPSK" w:hAnsi="TH SarabunPSK" w:cs="TH SarabunPSK"/>
          <w:color w:val="000000"/>
          <w:sz w:val="32"/>
          <w:szCs w:val="32"/>
          <w:cs/>
        </w:rPr>
        <w:t>เรื่องต่างๆ ใกล้ตัว และสถานการณ์</w:t>
      </w:r>
      <w:r w:rsidRPr="00144DC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144DC4">
        <w:rPr>
          <w:rFonts w:ascii="TH SarabunPSK" w:hAnsi="TH SarabunPSK" w:cs="TH SarabunPSK"/>
          <w:color w:val="000000"/>
          <w:sz w:val="32"/>
          <w:szCs w:val="32"/>
          <w:cs/>
        </w:rPr>
        <w:t>ใน</w:t>
      </w:r>
      <w:r w:rsidRPr="00144DC4">
        <w:rPr>
          <w:rFonts w:ascii="TH SarabunPSK" w:hAnsi="TH SarabunPSK" w:cs="TH SarabunPSK" w:hint="cs"/>
          <w:color w:val="000000"/>
          <w:sz w:val="32"/>
          <w:szCs w:val="32"/>
          <w:cs/>
        </w:rPr>
        <w:t>ชี</w:t>
      </w:r>
      <w:r w:rsidRPr="00144DC4">
        <w:rPr>
          <w:rFonts w:ascii="TH SarabunPSK" w:hAnsi="TH SarabunPSK" w:cs="TH SarabunPSK"/>
          <w:color w:val="000000"/>
          <w:sz w:val="32"/>
          <w:szCs w:val="32"/>
          <w:cs/>
        </w:rPr>
        <w:t>วิตประจำวัน</w:t>
      </w:r>
    </w:p>
    <w:p w14:paraId="00255C20" w14:textId="77777777" w:rsidR="00144DC4" w:rsidRPr="00144DC4" w:rsidRDefault="00144DC4" w:rsidP="00144DC4">
      <w:pPr>
        <w:pStyle w:val="Footer"/>
        <w:numPr>
          <w:ilvl w:val="0"/>
          <w:numId w:val="6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144DC4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เลือกและใช้คำสั่ง คำชักชวน คำขอร้องง่ายๆ      </w:t>
      </w:r>
    </w:p>
    <w:p w14:paraId="344BED5A" w14:textId="77777777" w:rsidR="00144DC4" w:rsidRPr="00144DC4" w:rsidRDefault="00144DC4" w:rsidP="00144DC4">
      <w:pPr>
        <w:pStyle w:val="Footer"/>
        <w:numPr>
          <w:ilvl w:val="0"/>
          <w:numId w:val="6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144DC4">
        <w:rPr>
          <w:rFonts w:ascii="TH SarabunPSK" w:hAnsi="TH SarabunPSK" w:cs="TH SarabunPSK"/>
          <w:color w:val="000000"/>
          <w:sz w:val="32"/>
          <w:szCs w:val="32"/>
          <w:cs/>
        </w:rPr>
        <w:t>พูดและเขียนแสดงความต้องการ ของตนเองง่ายๆ</w:t>
      </w:r>
    </w:p>
    <w:p w14:paraId="5FDD523D" w14:textId="77777777" w:rsidR="00144DC4" w:rsidRPr="00144DC4" w:rsidRDefault="00144DC4" w:rsidP="00144DC4">
      <w:pPr>
        <w:pStyle w:val="Footer"/>
        <w:numPr>
          <w:ilvl w:val="0"/>
          <w:numId w:val="6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144DC4">
        <w:rPr>
          <w:rFonts w:ascii="TH SarabunPSK" w:hAnsi="TH SarabunPSK" w:cs="TH SarabunPSK"/>
          <w:color w:val="000000"/>
          <w:sz w:val="32"/>
          <w:szCs w:val="32"/>
          <w:cs/>
        </w:rPr>
        <w:t>พูดและเขียนเพื่อขอและให้ข้อมูลเกี่ยวกับตนเอง เพื่อน ครอบครัวและ</w:t>
      </w:r>
      <w:r w:rsidRPr="00144DC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144DC4">
        <w:rPr>
          <w:rFonts w:ascii="TH SarabunPSK" w:hAnsi="TH SarabunPSK" w:cs="TH SarabunPSK"/>
          <w:color w:val="000000"/>
          <w:sz w:val="32"/>
          <w:szCs w:val="32"/>
          <w:cs/>
        </w:rPr>
        <w:t>เรื่องใกล้ตัว</w:t>
      </w:r>
    </w:p>
    <w:p w14:paraId="48A8CD65" w14:textId="77777777" w:rsidR="00144DC4" w:rsidRPr="00144DC4" w:rsidRDefault="00144DC4" w:rsidP="00144DC4">
      <w:pPr>
        <w:pStyle w:val="Footer"/>
        <w:numPr>
          <w:ilvl w:val="0"/>
          <w:numId w:val="6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144DC4">
        <w:rPr>
          <w:rFonts w:ascii="TH SarabunPSK" w:hAnsi="TH SarabunPSK" w:cs="TH SarabunPSK"/>
          <w:color w:val="000000"/>
          <w:sz w:val="32"/>
          <w:szCs w:val="32"/>
          <w:cs/>
        </w:rPr>
        <w:t>พูดและเขียนแสดงความคิดเห็นง่ายๆ</w:t>
      </w:r>
      <w:r w:rsidRPr="00144DC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144DC4">
        <w:rPr>
          <w:rFonts w:ascii="TH SarabunPSK" w:hAnsi="TH SarabunPSK" w:cs="TH SarabunPSK"/>
          <w:color w:val="000000"/>
          <w:sz w:val="32"/>
          <w:szCs w:val="32"/>
          <w:cs/>
        </w:rPr>
        <w:t>เกี่ยวกับเรื่องต่างๆ ใกล้ตัว</w:t>
      </w:r>
    </w:p>
    <w:p w14:paraId="449467BA" w14:textId="590CCD70" w:rsidR="00BF294D" w:rsidRPr="00030165" w:rsidRDefault="00144DC4" w:rsidP="00FD16D4">
      <w:pPr>
        <w:pStyle w:val="ListParagraph"/>
        <w:spacing w:line="216" w:lineRule="auto"/>
        <w:ind w:right="281"/>
        <w:jc w:val="both"/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</w:pPr>
      <w:r w:rsidRPr="00965D72">
        <w:rPr>
          <w:rFonts w:ascii="TH SarabunPSK" w:eastAsia="SimSun" w:hAnsi="TH SarabunPSK" w:cs="TH SarabunPSK"/>
          <w:b/>
          <w:bCs/>
          <w:sz w:val="32"/>
          <w:szCs w:val="32"/>
          <w:cs/>
        </w:rPr>
        <w:t xml:space="preserve">รวมทั้งหมด </w:t>
      </w:r>
      <w:r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>9</w:t>
      </w:r>
      <w:r w:rsidRPr="00965D72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 xml:space="preserve"> </w:t>
      </w:r>
      <w:r w:rsidRPr="00965D72">
        <w:rPr>
          <w:rFonts w:ascii="TH SarabunPSK" w:eastAsia="SimSun" w:hAnsi="TH SarabunPSK" w:cs="TH SarabunPSK"/>
          <w:b/>
          <w:bCs/>
          <w:sz w:val="32"/>
          <w:szCs w:val="32"/>
          <w:cs/>
        </w:rPr>
        <w:t>ผลการเรียนรู</w:t>
      </w:r>
      <w:r w:rsidR="00FD16D4">
        <w:rPr>
          <w:rFonts w:ascii="TH SarabunPSK" w:eastAsia="SimSun" w:hAnsi="TH SarabunPSK" w:cs="TH SarabunPSK" w:hint="cs"/>
          <w:b/>
          <w:bCs/>
          <w:sz w:val="32"/>
          <w:szCs w:val="32"/>
          <w:cs/>
        </w:rPr>
        <w:t>้</w:t>
      </w:r>
    </w:p>
    <w:sectPr w:rsidR="00BF294D" w:rsidRPr="00030165" w:rsidSect="00AA2EBA">
      <w:headerReference w:type="default" r:id="rId7"/>
      <w:pgSz w:w="11906" w:h="16838"/>
      <w:pgMar w:top="144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F5C27" w14:textId="77777777" w:rsidR="00AA2EBA" w:rsidRDefault="00AA2EBA" w:rsidP="00D76120">
      <w:r>
        <w:separator/>
      </w:r>
    </w:p>
  </w:endnote>
  <w:endnote w:type="continuationSeparator" w:id="0">
    <w:p w14:paraId="532C2EEE" w14:textId="77777777" w:rsidR="00AA2EBA" w:rsidRDefault="00AA2EBA" w:rsidP="00D76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E6AD2" w14:textId="77777777" w:rsidR="00AA2EBA" w:rsidRDefault="00AA2EBA" w:rsidP="00D76120">
      <w:r>
        <w:separator/>
      </w:r>
    </w:p>
  </w:footnote>
  <w:footnote w:type="continuationSeparator" w:id="0">
    <w:p w14:paraId="7A6E4F6B" w14:textId="77777777" w:rsidR="00AA2EBA" w:rsidRDefault="00AA2EBA" w:rsidP="00D76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C4503" w14:textId="77777777" w:rsidR="00061DD3" w:rsidRDefault="00061DD3">
    <w:pPr>
      <w:pStyle w:val="Header"/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493862" wp14:editId="0404C532">
              <wp:simplePos x="0" y="0"/>
              <wp:positionH relativeFrom="margin">
                <wp:align>right</wp:align>
              </wp:positionH>
              <wp:positionV relativeFrom="paragraph">
                <wp:posOffset>-97155</wp:posOffset>
              </wp:positionV>
              <wp:extent cx="1190625" cy="333375"/>
              <wp:effectExtent l="0" t="0" r="28575" b="2857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0625" cy="333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0DCE7A" w14:textId="77777777" w:rsidR="00061DD3" w:rsidRPr="00D76120" w:rsidRDefault="00061DD3">
                          <w:pPr>
                            <w:rPr>
                              <w:rFonts w:ascii="TH Sarabun New" w:hAnsi="TH Sarabun New" w:cs="TH Sarabun Ne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 New" w:hAnsi="TH Sarabun New" w:cs="TH Sarabun New" w:hint="cs"/>
                              <w:sz w:val="32"/>
                              <w:szCs w:val="32"/>
                              <w:cs/>
                            </w:rPr>
                            <w:t xml:space="preserve">  </w:t>
                          </w:r>
                          <w:r w:rsidRPr="00D76120">
                            <w:rPr>
                              <w:rFonts w:ascii="TH Sarabun New" w:hAnsi="TH Sarabun New" w:cs="TH Sarabun New"/>
                              <w:sz w:val="32"/>
                              <w:szCs w:val="32"/>
                              <w:cs/>
                            </w:rPr>
                            <w:t xml:space="preserve">แบบบันทึก </w:t>
                          </w:r>
                          <w:r w:rsidRPr="00D76120">
                            <w:rPr>
                              <w:rFonts w:ascii="TH Sarabun New" w:hAnsi="TH Sarabun New" w:cs="TH Sarabun New"/>
                              <w:sz w:val="32"/>
                              <w:szCs w:val="32"/>
                            </w:rPr>
                            <w:t>1.1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4938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.55pt;margin-top:-7.65pt;width:93.75pt;height:26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" fillcolor="white [3201]" strokeweight=".5pt">
              <v:textbox>
                <w:txbxContent>
                  <w:p w14:paraId="460DCE7A" w14:textId="77777777" w:rsidR="00061DD3" w:rsidRPr="00D76120" w:rsidRDefault="00061DD3">
                    <w:pPr>
                      <w:rPr>
                        <w:rFonts w:ascii="TH Sarabun New" w:hAnsi="TH Sarabun New" w:cs="TH Sarabun New"/>
                        <w:sz w:val="32"/>
                        <w:szCs w:val="32"/>
                      </w:rPr>
                    </w:pPr>
                    <w:r>
                      <w:rPr>
                        <w:rFonts w:ascii="TH Sarabun New" w:hAnsi="TH Sarabun New" w:cs="TH Sarabun New" w:hint="cs"/>
                        <w:sz w:val="32"/>
                        <w:szCs w:val="32"/>
                        <w:cs/>
                      </w:rPr>
                      <w:t xml:space="preserve">  </w:t>
                    </w:r>
                    <w:r w:rsidRPr="00D76120">
                      <w:rPr>
                        <w:rFonts w:ascii="TH Sarabun New" w:hAnsi="TH Sarabun New" w:cs="TH Sarabun New"/>
                        <w:sz w:val="32"/>
                        <w:szCs w:val="32"/>
                        <w:cs/>
                      </w:rPr>
                      <w:t xml:space="preserve">แบบบันทึก </w:t>
                    </w:r>
                    <w:r w:rsidRPr="00D76120">
                      <w:rPr>
                        <w:rFonts w:ascii="TH Sarabun New" w:hAnsi="TH Sarabun New" w:cs="TH Sarabun New"/>
                        <w:sz w:val="32"/>
                        <w:szCs w:val="32"/>
                      </w:rPr>
                      <w:t>1.1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80850"/>
    <w:multiLevelType w:val="hybridMultilevel"/>
    <w:tmpl w:val="151AE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66FE3"/>
    <w:multiLevelType w:val="hybridMultilevel"/>
    <w:tmpl w:val="6B449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0334C"/>
    <w:multiLevelType w:val="hybridMultilevel"/>
    <w:tmpl w:val="4D46F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9347A"/>
    <w:multiLevelType w:val="hybridMultilevel"/>
    <w:tmpl w:val="AB9E6994"/>
    <w:lvl w:ilvl="0" w:tplc="F0EE8B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26627E"/>
    <w:multiLevelType w:val="hybridMultilevel"/>
    <w:tmpl w:val="94589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E2222"/>
    <w:multiLevelType w:val="hybridMultilevel"/>
    <w:tmpl w:val="54B89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330111">
    <w:abstractNumId w:val="2"/>
  </w:num>
  <w:num w:numId="2" w16cid:durableId="649212406">
    <w:abstractNumId w:val="0"/>
  </w:num>
  <w:num w:numId="3" w16cid:durableId="769815626">
    <w:abstractNumId w:val="4"/>
  </w:num>
  <w:num w:numId="4" w16cid:durableId="939992964">
    <w:abstractNumId w:val="1"/>
  </w:num>
  <w:num w:numId="5" w16cid:durableId="92362881">
    <w:abstractNumId w:val="5"/>
  </w:num>
  <w:num w:numId="6" w16cid:durableId="1470052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120"/>
    <w:rsid w:val="00030165"/>
    <w:rsid w:val="00061DD3"/>
    <w:rsid w:val="00085341"/>
    <w:rsid w:val="000F2848"/>
    <w:rsid w:val="00130F4F"/>
    <w:rsid w:val="00144DC4"/>
    <w:rsid w:val="00145446"/>
    <w:rsid w:val="00195136"/>
    <w:rsid w:val="002040B9"/>
    <w:rsid w:val="00210AD3"/>
    <w:rsid w:val="00230D65"/>
    <w:rsid w:val="00272DD0"/>
    <w:rsid w:val="00322830"/>
    <w:rsid w:val="0033558E"/>
    <w:rsid w:val="00402974"/>
    <w:rsid w:val="004558EF"/>
    <w:rsid w:val="0046556A"/>
    <w:rsid w:val="004E2E8A"/>
    <w:rsid w:val="00597588"/>
    <w:rsid w:val="006714C8"/>
    <w:rsid w:val="006775A7"/>
    <w:rsid w:val="00711063"/>
    <w:rsid w:val="00717050"/>
    <w:rsid w:val="00727F8D"/>
    <w:rsid w:val="007415B9"/>
    <w:rsid w:val="007705AB"/>
    <w:rsid w:val="007B07B5"/>
    <w:rsid w:val="0080794F"/>
    <w:rsid w:val="00877558"/>
    <w:rsid w:val="009173C0"/>
    <w:rsid w:val="00965D72"/>
    <w:rsid w:val="009C5D78"/>
    <w:rsid w:val="009D44C1"/>
    <w:rsid w:val="00A56FDE"/>
    <w:rsid w:val="00AA2EBA"/>
    <w:rsid w:val="00AF79BB"/>
    <w:rsid w:val="00B0081A"/>
    <w:rsid w:val="00B70FE5"/>
    <w:rsid w:val="00B83597"/>
    <w:rsid w:val="00BF294D"/>
    <w:rsid w:val="00C007A3"/>
    <w:rsid w:val="00C33BA7"/>
    <w:rsid w:val="00CB5177"/>
    <w:rsid w:val="00CB6035"/>
    <w:rsid w:val="00D05E3E"/>
    <w:rsid w:val="00D2123C"/>
    <w:rsid w:val="00D2414A"/>
    <w:rsid w:val="00D305A5"/>
    <w:rsid w:val="00D76120"/>
    <w:rsid w:val="00E1645E"/>
    <w:rsid w:val="00E4375B"/>
    <w:rsid w:val="00FD16D4"/>
    <w:rsid w:val="00FD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A51F09"/>
  <w15:chartTrackingRefBased/>
  <w15:docId w15:val="{44A36BC2-72D8-478A-BFCD-3CC0F4B0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94D"/>
    <w:pPr>
      <w:spacing w:after="0" w:line="240" w:lineRule="auto"/>
    </w:pPr>
    <w:rPr>
      <w:rFonts w:ascii="Times New Roman" w:eastAsia="MS Mincho" w:hAnsi="Times New Roman" w:cs="Angsana New"/>
      <w:sz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61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76120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76120"/>
  </w:style>
  <w:style w:type="paragraph" w:styleId="Footer">
    <w:name w:val="footer"/>
    <w:basedOn w:val="Normal"/>
    <w:link w:val="FooterChar"/>
    <w:uiPriority w:val="99"/>
    <w:unhideWhenUsed/>
    <w:rsid w:val="00D76120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76120"/>
  </w:style>
  <w:style w:type="paragraph" w:styleId="ListParagraph">
    <w:name w:val="List Paragraph"/>
    <w:basedOn w:val="Normal"/>
    <w:uiPriority w:val="34"/>
    <w:qFormat/>
    <w:rsid w:val="00CB51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15B9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5B9"/>
    <w:rPr>
      <w:rFonts w:ascii="Segoe UI" w:eastAsia="MS Mincho" w:hAnsi="Segoe UI" w:cs="Angsana New"/>
      <w:sz w:val="18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Nikom.com</dc:creator>
  <cp:keywords/>
  <dc:description/>
  <cp:lastModifiedBy>Thitiphorn Poonperm</cp:lastModifiedBy>
  <cp:revision>7</cp:revision>
  <cp:lastPrinted>2020-06-15T08:36:00Z</cp:lastPrinted>
  <dcterms:created xsi:type="dcterms:W3CDTF">2021-05-20T16:34:00Z</dcterms:created>
  <dcterms:modified xsi:type="dcterms:W3CDTF">2024-03-27T10:06:00Z</dcterms:modified>
</cp:coreProperties>
</file>