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7227" w14:textId="77777777" w:rsidR="00DE3243" w:rsidRPr="00C8778B" w:rsidRDefault="00DE3243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3FC21A6F" w14:textId="77777777" w:rsidR="00DE3243" w:rsidRPr="00C8778B" w:rsidRDefault="00DE3243" w:rsidP="00DE324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147CED1E" w14:textId="77777777" w:rsidR="00DE3243" w:rsidRPr="00C8778B" w:rsidRDefault="00DE3243" w:rsidP="00DE324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22201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จิตรกรรม 1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ผู้จัดทำ  นายรพีภพ  ใบเจริญ</w:t>
      </w:r>
    </w:p>
    <w:p w14:paraId="17A154BE" w14:textId="77777777" w:rsidR="00DE3243" w:rsidRPr="00C8778B" w:rsidRDefault="00DE3243" w:rsidP="00DE3243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33CC362" w14:textId="77777777" w:rsidR="00DE3243" w:rsidRPr="00C8778B" w:rsidRDefault="00DE3243" w:rsidP="00DE324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1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C8778B">
        <w:rPr>
          <w:rFonts w:ascii="TH SarabunPSK" w:hAnsi="TH SarabunPSK" w:cs="TH SarabunPSK"/>
          <w:sz w:val="32"/>
          <w:szCs w:val="32"/>
        </w:rPr>
        <w:t>composition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4  ชั่วโมง</w:t>
      </w:r>
    </w:p>
    <w:p w14:paraId="6D204F94" w14:textId="77777777" w:rsidR="00DE3243" w:rsidRPr="00C8778B" w:rsidRDefault="00DE3243" w:rsidP="00DE324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0B99DDD3" w14:textId="77777777" w:rsidR="00DE3243" w:rsidRPr="00C8778B" w:rsidRDefault="00DE3243" w:rsidP="00DE3243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>ศ 1.1</w:t>
      </w:r>
      <w:r w:rsidRPr="00C8778B">
        <w:rPr>
          <w:rFonts w:ascii="TH SarabunPSK" w:hAnsi="TH SarabunPSK" w:cs="TH SarabunPSK"/>
          <w:cs/>
        </w:rPr>
        <w:tab/>
        <w:t xml:space="preserve"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</w:t>
      </w:r>
    </w:p>
    <w:p w14:paraId="28DFA146" w14:textId="77777777" w:rsidR="00DE3243" w:rsidRPr="00C8778B" w:rsidRDefault="00DE3243" w:rsidP="00DE3243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C8778B">
        <w:rPr>
          <w:rFonts w:ascii="TH SarabunPSK" w:hAnsi="TH SarabunPSK" w:cs="TH SarabunPSK"/>
          <w:cs/>
        </w:rPr>
        <w:t>ความคิดต่องานศิลปะอย่างอิสระ ชื่นชม และประยุกต์ใช้ในชีวิตประจำวัน</w:t>
      </w:r>
    </w:p>
    <w:p w14:paraId="263AC80F" w14:textId="77777777" w:rsidR="00DE3243" w:rsidRPr="00C8778B" w:rsidRDefault="00DE3243" w:rsidP="00DE3243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3243" w:rsidRPr="00C8778B" w14:paraId="7340C2A3" w14:textId="77777777" w:rsidTr="002C55D9">
        <w:tc>
          <w:tcPr>
            <w:tcW w:w="1417" w:type="dxa"/>
            <w:vAlign w:val="center"/>
          </w:tcPr>
          <w:p w14:paraId="3819A1D2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4A61BBDF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27137E6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C7A3CE2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87E8B23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9AC79E3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8CCA779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E4194AA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4F11114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F290581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3C50C83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97DF7F2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09DF095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6234CA8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3243" w:rsidRPr="00C8778B" w14:paraId="25F3F693" w14:textId="77777777" w:rsidTr="002C55D9">
        <w:tc>
          <w:tcPr>
            <w:tcW w:w="1417" w:type="dxa"/>
          </w:tcPr>
          <w:p w14:paraId="1677DFDA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นักเรียนมีความรู้ความเข้าใจเกี่ยวกับการจัดองค์ประกอบศิลป์ และสามารนำไปปรับและประยุกต์ใช้กับการสร้างสรรค์ผลงานของตนเองได้   </w:t>
            </w:r>
          </w:p>
          <w:p w14:paraId="0FD372C2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DE637A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3F287FE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A57F231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2AF31041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การจัดองค์ประกอบศิลป์</w:t>
            </w:r>
          </w:p>
        </w:tc>
        <w:tc>
          <w:tcPr>
            <w:tcW w:w="2268" w:type="dxa"/>
          </w:tcPr>
          <w:p w14:paraId="49C347E8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เป็นหลักสำคัญสำหรับผู้สร้างสรรค์และผู้ศึกษางานศิลปะ  เนื่องจากผงงานศิลปะใด  ๆ ก็ตาม  ล้วนมีคุณค่าอยู่ 2 ประการ คือ คุณค่าทางด้านรูปทรงและคุณค่าทางด้านเรื่องราวคุณค่าทางด้านรูปทรงเกิดจากการนำเอาองค์ประกอบต่าง  ๆ  ของศิลปะ อันได้แก่ เส้น สี แสงและเงา รูปราง รูปทรง พื้นผิว ฯลฯ มาจัดเข้าด้วยกันเพื่อให้เกิดความงาม</w:t>
            </w:r>
          </w:p>
        </w:tc>
        <w:tc>
          <w:tcPr>
            <w:tcW w:w="1701" w:type="dxa"/>
          </w:tcPr>
          <w:p w14:paraId="63AA7542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นักเรียนสามารถใช้</w:t>
            </w:r>
          </w:p>
          <w:p w14:paraId="1D6146F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ทัศนธาตุในการการจัดองค์ประกอบศิลป์</w:t>
            </w:r>
          </w:p>
          <w:p w14:paraId="37ECFB80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979420E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BE7E3C8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A1A618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111D154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3C6CB7E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ชิ้นงาน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br/>
              <w:t>การจัดองค์ประกอบศิลป์</w:t>
            </w:r>
            <w:r w:rsidRPr="00C8778B">
              <w:rPr>
                <w:rFonts w:ascii="TH SarabunPSK" w:hAnsi="TH SarabunPSK" w:cs="TH SarabunPSK"/>
                <w:sz w:val="28"/>
              </w:rPr>
              <w:br/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ขนาด </w:t>
            </w:r>
            <w:r w:rsidRPr="00C8778B">
              <w:rPr>
                <w:rFonts w:ascii="TH SarabunPSK" w:hAnsi="TH SarabunPSK" w:cs="TH SarabunPSK"/>
                <w:sz w:val="28"/>
              </w:rPr>
              <w:t>A4</w:t>
            </w:r>
          </w:p>
          <w:p w14:paraId="1C79742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A6A75D3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137288B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C1B574E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FF11A02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F7FB44A" w14:textId="77777777" w:rsidR="00DE3243" w:rsidRPr="00C8778B" w:rsidRDefault="00DE3243" w:rsidP="002C55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1345480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แผนฯ ที่ 1 :ความรู้พื้นฐานการจัดองค์ประกอบศิลป์</w:t>
            </w:r>
          </w:p>
          <w:p w14:paraId="6F9A6F44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บรรยาย </w:t>
            </w:r>
          </w:p>
          <w:p w14:paraId="12AB6975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              </w:t>
            </w:r>
          </w:p>
          <w:p w14:paraId="54F97AC1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 w:rsidRPr="00C8778B">
              <w:rPr>
                <w:rFonts w:ascii="TH SarabunPSK" w:hAnsi="TH SarabunPSK" w:cs="TH SarabunPSK"/>
                <w:sz w:val="28"/>
              </w:rPr>
              <w:t>composition</w:t>
            </w:r>
          </w:p>
          <w:p w14:paraId="01E7225F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กระบวนการปฎิบัติ </w:t>
            </w:r>
          </w:p>
          <w:p w14:paraId="1B1E4B57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C8778B">
              <w:rPr>
                <w:rFonts w:ascii="TH SarabunPSK" w:hAnsi="TH SarabunPSK" w:cs="TH SarabunPSK"/>
                <w:sz w:val="28"/>
              </w:rPr>
              <w:t>2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      </w:t>
            </w:r>
          </w:p>
        </w:tc>
        <w:tc>
          <w:tcPr>
            <w:tcW w:w="1843" w:type="dxa"/>
          </w:tcPr>
          <w:p w14:paraId="743CFE41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ทดสอบความรู้</w:t>
            </w:r>
          </w:p>
          <w:p w14:paraId="62F2F68D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สังเกตพฤติกรรม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br/>
            </w:r>
            <w:r w:rsidRPr="00C8778B">
              <w:rPr>
                <w:rFonts w:ascii="TH SarabunPSK" w:hAnsi="TH SarabunPSK" w:cs="TH SarabunPSK"/>
                <w:sz w:val="28"/>
              </w:rPr>
              <w:t>3.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ประเมินชิ้นงาน</w:t>
            </w:r>
          </w:p>
        </w:tc>
        <w:tc>
          <w:tcPr>
            <w:tcW w:w="1559" w:type="dxa"/>
          </w:tcPr>
          <w:p w14:paraId="1DE971A4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เรื่อง : </w:t>
            </w:r>
            <w:r w:rsidRPr="00C8778B">
              <w:rPr>
                <w:rFonts w:ascii="TH SarabunPSK" w:hAnsi="TH SarabunPSK" w:cs="TH SarabunPSK"/>
                <w:sz w:val="28"/>
              </w:rPr>
              <w:t>composition</w:t>
            </w:r>
          </w:p>
          <w:p w14:paraId="1FB96211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br/>
            </w:r>
            <w:r w:rsidRPr="00C8778B">
              <w:rPr>
                <w:rFonts w:ascii="TH SarabunPSK" w:hAnsi="TH SarabunPSK" w:cs="TH SarabunPSK"/>
                <w:sz w:val="28"/>
              </w:rPr>
              <w:t>2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)  ตัวอย่างผลงานการจัดองค์ประกอบศิลป์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br/>
            </w:r>
            <w:r w:rsidRPr="00C8778B"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</w:tr>
    </w:tbl>
    <w:p w14:paraId="1B473B6C" w14:textId="77777777" w:rsidR="00DE3243" w:rsidRPr="00C8778B" w:rsidRDefault="00DE3243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BF65CB" w14:textId="59EAF2B8" w:rsidR="00DE3243" w:rsidRPr="00C8778B" w:rsidRDefault="00DE3243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6E5B68" w14:textId="15B5611A" w:rsidR="009C3A84" w:rsidRPr="00C8778B" w:rsidRDefault="009C3A84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5ADE63" w14:textId="77777777" w:rsidR="009C3A84" w:rsidRPr="00C8778B" w:rsidRDefault="009C3A84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B0E221" w14:textId="77777777" w:rsidR="00DE3243" w:rsidRPr="00C8778B" w:rsidRDefault="00DE3243" w:rsidP="00DE324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7DFED78" w14:textId="77777777" w:rsidR="00DE3243" w:rsidRPr="00C8778B" w:rsidRDefault="00DE3243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14A5FA80" w14:textId="77777777" w:rsidR="00DE3243" w:rsidRPr="00C8778B" w:rsidRDefault="00DE3243" w:rsidP="00DE324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3E87B52D" w14:textId="77777777" w:rsidR="00DE3243" w:rsidRPr="00C8778B" w:rsidRDefault="00DE3243" w:rsidP="00DE324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22201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จิตรกรรม 1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ผู้จัดทำ  นายรพีภพ  ใบเจริญ</w:t>
      </w:r>
    </w:p>
    <w:p w14:paraId="773E4D6B" w14:textId="77777777" w:rsidR="00DE3243" w:rsidRPr="00C8778B" w:rsidRDefault="00DE3243" w:rsidP="00DE3243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C2D0C6A" w14:textId="77777777" w:rsidR="00DE3243" w:rsidRPr="00C8778B" w:rsidRDefault="00DE3243" w:rsidP="00DE324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การสร้างสรรค์และออกแบบวงจรสี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4  ชั่วโมง</w:t>
      </w:r>
    </w:p>
    <w:p w14:paraId="574212CD" w14:textId="77777777" w:rsidR="00DE3243" w:rsidRPr="00C8778B" w:rsidRDefault="00DE3243" w:rsidP="00DE324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1CD82994" w14:textId="77777777" w:rsidR="00DE3243" w:rsidRPr="00C8778B" w:rsidRDefault="00DE3243" w:rsidP="00DE3243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>ศ 1.1</w:t>
      </w:r>
      <w:r w:rsidRPr="00C8778B">
        <w:rPr>
          <w:rFonts w:ascii="TH SarabunPSK" w:hAnsi="TH SarabunPSK" w:cs="TH SarabunPSK"/>
          <w:cs/>
        </w:rPr>
        <w:tab/>
        <w:t xml:space="preserve"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</w:t>
      </w:r>
    </w:p>
    <w:p w14:paraId="2BBFC3D8" w14:textId="77777777" w:rsidR="00DE3243" w:rsidRPr="00C8778B" w:rsidRDefault="00DE3243" w:rsidP="00DE3243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C8778B">
        <w:rPr>
          <w:rFonts w:ascii="TH SarabunPSK" w:hAnsi="TH SarabunPSK" w:cs="TH SarabunPSK"/>
          <w:cs/>
        </w:rPr>
        <w:t>ความคิดต่องานศิลปะอย่างอิสระ ชื่นชม และประยุกต์ใช้ในชีวิตประจำวัน</w:t>
      </w:r>
    </w:p>
    <w:p w14:paraId="76C90E55" w14:textId="77777777" w:rsidR="00DE3243" w:rsidRPr="00C8778B" w:rsidRDefault="00DE3243" w:rsidP="00DE3243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3243" w:rsidRPr="00C8778B" w14:paraId="0F8420DD" w14:textId="77777777" w:rsidTr="002C55D9">
        <w:tc>
          <w:tcPr>
            <w:tcW w:w="1417" w:type="dxa"/>
            <w:vAlign w:val="center"/>
          </w:tcPr>
          <w:p w14:paraId="1A37BD0E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75C8465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3500D60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11E114A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98A0F8F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083CC52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B424ACA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93C21E3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2ED0111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94ECFD5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F87CC02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7AA5A52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D57BD59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A07FD10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3243" w:rsidRPr="00C8778B" w14:paraId="5F3DA94C" w14:textId="77777777" w:rsidTr="002C55D9">
        <w:tc>
          <w:tcPr>
            <w:tcW w:w="1417" w:type="dxa"/>
          </w:tcPr>
          <w:p w14:paraId="5AED6DCA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นักเรียนมีความรู้ความเข้าในเรื่องของสีเพื่อที่จะสามารถนำความรู้ที่ด้ไปใช้ในการสร้างผลงานทัศนศิลป์ได้</w:t>
            </w:r>
          </w:p>
          <w:p w14:paraId="6199BE5D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228E9C6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69D31A9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000000"/>
                <w:sz w:val="28"/>
                <w:cs/>
              </w:rPr>
              <w:t>ความรู้ความเข้าในเรื่องของสีและการนำไปใช้</w:t>
            </w:r>
          </w:p>
        </w:tc>
        <w:tc>
          <w:tcPr>
            <w:tcW w:w="2268" w:type="dxa"/>
          </w:tcPr>
          <w:p w14:paraId="67870D57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แม่สี</w:t>
            </w:r>
          </w:p>
          <w:p w14:paraId="4317A07E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มีทักษะในการผสมสี</w:t>
            </w:r>
          </w:p>
          <w:p w14:paraId="7C74CC19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 มีทักษะในการ เลือกใช้สีให้เหมากับการสร้างสรรค์ผลงาน</w:t>
            </w:r>
          </w:p>
          <w:p w14:paraId="27C6E27B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 รู้ชนิดของสีประเภทต่างๆ</w:t>
            </w:r>
          </w:p>
          <w:p w14:paraId="13EB44DB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3BD3391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C700962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124C7ED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B1681F8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985141D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16155B4" w14:textId="77777777" w:rsidR="00DE3243" w:rsidRPr="00C8778B" w:rsidRDefault="00DE3243" w:rsidP="002C55D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21CAEF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นักเรียนมีความรู้ความเข้าใจกี่ยวกับทฤษฎีสีต่างๆ</w:t>
            </w:r>
          </w:p>
          <w:p w14:paraId="31730612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นักเรียนสามารถสร้างสรรค์ผลงาน วงจรสีสร้างสรรค์ได้</w:t>
            </w:r>
          </w:p>
        </w:tc>
        <w:tc>
          <w:tcPr>
            <w:tcW w:w="1276" w:type="dxa"/>
          </w:tcPr>
          <w:p w14:paraId="24BCB2D0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62499F8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7533B913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C500304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ชิ้นงาน</w:t>
            </w:r>
          </w:p>
          <w:p w14:paraId="049086B3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วงจรสี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78C3720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แผนฯ ที่ 1 : ชนิดของสีประเภทต่างๆแนวคิด/รูปแบบการสอน/วิธีการสอน/เทคนิค : กระบวนการปฎิบัติ</w:t>
            </w:r>
          </w:p>
          <w:p w14:paraId="192BA603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เวลา  </w:t>
            </w:r>
            <w:r w:rsidRPr="00C8778B">
              <w:rPr>
                <w:rFonts w:ascii="TH SarabunPSK" w:hAnsi="TH SarabunPSK" w:cs="TH SarabunPSK"/>
                <w:sz w:val="28"/>
              </w:rPr>
              <w:t>2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</w:t>
            </w:r>
          </w:p>
          <w:p w14:paraId="3A8C7D55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แผนฯ ที่ 2 : วงจรสีสร้างสรรค์</w:t>
            </w:r>
          </w:p>
          <w:p w14:paraId="3AB10138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กระบวนการปฎิบัติ</w:t>
            </w:r>
          </w:p>
          <w:p w14:paraId="338884EE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C8778B">
              <w:rPr>
                <w:rFonts w:ascii="TH SarabunPSK" w:hAnsi="TH SarabunPSK" w:cs="TH SarabunPSK"/>
                <w:sz w:val="28"/>
              </w:rPr>
              <w:t>2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      </w:t>
            </w:r>
          </w:p>
          <w:p w14:paraId="17607229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A083E3F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948EF4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14:paraId="5E110C7A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ทดสอบความรู้</w:t>
            </w:r>
          </w:p>
          <w:p w14:paraId="4F18844E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2.สังเกตพฤติกรรม</w:t>
            </w:r>
          </w:p>
          <w:p w14:paraId="7A9871F5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3.ประเมินชิ้นงาน</w:t>
            </w:r>
          </w:p>
        </w:tc>
        <w:tc>
          <w:tcPr>
            <w:tcW w:w="1559" w:type="dxa"/>
          </w:tcPr>
          <w:p w14:paraId="4558CB1A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1)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เรื่องทฤษฎีสี</w:t>
            </w:r>
          </w:p>
          <w:p w14:paraId="7A746B19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2)  ตัวอย่างผลงาน</w:t>
            </w:r>
            <w:r w:rsidRPr="00C8778B">
              <w:rPr>
                <w:rFonts w:ascii="TH SarabunPSK" w:hAnsi="TH SarabunPSK" w:cs="TH SarabunPSK"/>
                <w:sz w:val="28"/>
              </w:rPr>
              <w:br/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วงจรสีสร้างสรรค์</w:t>
            </w:r>
          </w:p>
        </w:tc>
      </w:tr>
    </w:tbl>
    <w:p w14:paraId="5B94B554" w14:textId="77777777" w:rsidR="00DE3243" w:rsidRPr="00C8778B" w:rsidRDefault="00DE3243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FD46DB" w14:textId="3B1261CB" w:rsidR="00DE3243" w:rsidRPr="00C8778B" w:rsidRDefault="00DE3243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3E7CD1" w14:textId="3747301F" w:rsidR="009C3A84" w:rsidRPr="00C8778B" w:rsidRDefault="009C3A84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0DF911" w14:textId="77777777" w:rsidR="009C3A84" w:rsidRPr="00C8778B" w:rsidRDefault="009C3A84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943C9C" w14:textId="77777777" w:rsidR="00DE3243" w:rsidRPr="00C8778B" w:rsidRDefault="00DE3243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E63305" w14:textId="77777777" w:rsidR="00DE3243" w:rsidRPr="00C8778B" w:rsidRDefault="00DE3243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8401485" w14:textId="77777777" w:rsidR="00DE3243" w:rsidRPr="00C8778B" w:rsidRDefault="00DE3243" w:rsidP="00DE324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1D5FF3A8" w14:textId="77777777" w:rsidR="00DE3243" w:rsidRPr="00C8778B" w:rsidRDefault="00DE3243" w:rsidP="00DE324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22201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จิตรกรรม 1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ผู้จัดทำ  นายรพีภพ  ใบเจริญ</w:t>
      </w:r>
    </w:p>
    <w:p w14:paraId="0513367F" w14:textId="77777777" w:rsidR="00DE3243" w:rsidRPr="00C8778B" w:rsidRDefault="00DE3243" w:rsidP="00DE3243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4D1E5E08" w14:textId="77777777" w:rsidR="00DE3243" w:rsidRPr="00C8778B" w:rsidRDefault="00DE3243" w:rsidP="00DE324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3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C8778B">
        <w:rPr>
          <w:rFonts w:ascii="TH SarabunPSK" w:hAnsi="TH SarabunPSK" w:cs="TH SarabunPSK"/>
          <w:sz w:val="32"/>
          <w:szCs w:val="32"/>
        </w:rPr>
        <w:t xml:space="preserve">WARM TONE COOL TONE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>เวลา  4  ชั่วโมง</w:t>
      </w:r>
    </w:p>
    <w:p w14:paraId="210A4614" w14:textId="77777777" w:rsidR="00DE3243" w:rsidRPr="00C8778B" w:rsidRDefault="00DE3243" w:rsidP="00DE324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222F39B2" w14:textId="77777777" w:rsidR="00DE3243" w:rsidRPr="00C8778B" w:rsidRDefault="00DE3243" w:rsidP="00DE3243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>ศ 1.1</w:t>
      </w:r>
      <w:r w:rsidRPr="00C8778B">
        <w:rPr>
          <w:rFonts w:ascii="TH SarabunPSK" w:hAnsi="TH SarabunPSK" w:cs="TH SarabunPSK"/>
          <w:cs/>
        </w:rPr>
        <w:tab/>
        <w:t xml:space="preserve"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</w:t>
      </w:r>
    </w:p>
    <w:p w14:paraId="08C51FA2" w14:textId="77777777" w:rsidR="00DE3243" w:rsidRPr="00C8778B" w:rsidRDefault="00DE3243" w:rsidP="00DE3243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ความคิดต่องานศิลปะอย่างอิสระ ชื่นชม และประยุกต์ใช้ในชีวิตประจำวัน</w:t>
      </w:r>
    </w:p>
    <w:p w14:paraId="0D5B45A6" w14:textId="77777777" w:rsidR="00DE3243" w:rsidRPr="00C8778B" w:rsidRDefault="00DE3243" w:rsidP="00DE3243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3243" w:rsidRPr="00C8778B" w14:paraId="09434F4D" w14:textId="77777777" w:rsidTr="002C55D9">
        <w:tc>
          <w:tcPr>
            <w:tcW w:w="1417" w:type="dxa"/>
            <w:vAlign w:val="center"/>
          </w:tcPr>
          <w:p w14:paraId="018BA2D6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4F2A1B0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B31D4C0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1BB99B3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5043A9A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E48DFDE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CC10AC9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4C79144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71CCC27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6D09D9A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C3B07F2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FAC9113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A466EA7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B0FD3F5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3243" w:rsidRPr="00C8778B" w14:paraId="5435E9D7" w14:textId="77777777" w:rsidTr="002C55D9">
        <w:tc>
          <w:tcPr>
            <w:tcW w:w="1417" w:type="dxa"/>
          </w:tcPr>
          <w:p w14:paraId="7645E2A9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นักเรียนสามารถสร้างสรรค์ผลงานจิตรกรรมที่สามารถสื่อถึงสีโทนร้อนและโทนเย็นได้</w:t>
            </w:r>
          </w:p>
          <w:p w14:paraId="7215553E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774226F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D59E05A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C00C957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538F721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356D95D0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ศึกษาและอภิปรายเกี่ยวกับวรรณะของสี</w:t>
            </w:r>
            <w:r w:rsidRPr="00C8778B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C8778B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ระบุและบรรยายวิธีการใช้สีในการสร้างงานทัศนศิลป์</w:t>
            </w:r>
          </w:p>
        </w:tc>
        <w:tc>
          <w:tcPr>
            <w:tcW w:w="2268" w:type="dxa"/>
          </w:tcPr>
          <w:p w14:paraId="48192AD2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วรรณะของสีในการสร้างสรรค์ผลงานศิลปะ</w:t>
            </w:r>
          </w:p>
        </w:tc>
        <w:tc>
          <w:tcPr>
            <w:tcW w:w="1701" w:type="dxa"/>
          </w:tcPr>
          <w:p w14:paraId="088CA777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นักเรียนมีความรู้ความเข้าใจกับวรรณะของสี</w:t>
            </w:r>
          </w:p>
          <w:p w14:paraId="1701264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226EF94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AC1BC8F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056B91D8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AC6C16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นักเรียนสร้างสรรค์ผลงานจิตรกรรมสีโทนร้อน</w:t>
            </w:r>
            <w:r w:rsidRPr="00C8778B">
              <w:rPr>
                <w:rFonts w:ascii="TH SarabunPSK" w:hAnsi="TH SarabunPSK" w:cs="TH SarabunPSK"/>
                <w:sz w:val="28"/>
              </w:rPr>
              <w:t>/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ลงบนกระดาษ </w:t>
            </w:r>
            <w:r w:rsidRPr="00C8778B">
              <w:rPr>
                <w:rFonts w:ascii="TH SarabunPSK" w:hAnsi="TH SarabunPSK" w:cs="TH SarabunPSK"/>
                <w:sz w:val="28"/>
              </w:rPr>
              <w:t>100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ปอนด์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A4 </w:t>
            </w:r>
          </w:p>
          <w:p w14:paraId="05F6F752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E7AC945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Pr="00C8778B">
              <w:rPr>
                <w:rFonts w:ascii="TH SarabunPSK" w:hAnsi="TH SarabunPSK" w:cs="TH SarabunPSK"/>
                <w:sz w:val="28"/>
              </w:rPr>
              <w:t>WARM TONE</w:t>
            </w:r>
          </w:p>
          <w:p w14:paraId="77885D04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สืบเสาะหาความรู้ เวลา  </w:t>
            </w:r>
            <w:r w:rsidRPr="00C8778B">
              <w:rPr>
                <w:rFonts w:ascii="TH SarabunPSK" w:hAnsi="TH SarabunPSK" w:cs="TH SarabunPSK"/>
                <w:sz w:val="28"/>
              </w:rPr>
              <w:t>2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ชั่วโมง  </w:t>
            </w:r>
          </w:p>
          <w:p w14:paraId="45655385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</w:p>
          <w:p w14:paraId="5B41F2E7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COOL TONE                                              </w:t>
            </w:r>
          </w:p>
          <w:p w14:paraId="0C105CBE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แนวคิด/รูปแบบการสอน/วิธีการสอน/เทคนิค : สืบเสาะหาความรู้ เวลา 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2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ชั่วโมง  </w:t>
            </w:r>
          </w:p>
        </w:tc>
        <w:tc>
          <w:tcPr>
            <w:tcW w:w="1843" w:type="dxa"/>
          </w:tcPr>
          <w:p w14:paraId="6AC289D0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442DD185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ภาระงาน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WARM TONE COOL TONE                                              </w:t>
            </w:r>
          </w:p>
          <w:p w14:paraId="2CCBB6CE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E30CE5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1696AE0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-PowerPoint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เรื่องวรรณะของสี</w:t>
            </w:r>
          </w:p>
        </w:tc>
      </w:tr>
    </w:tbl>
    <w:p w14:paraId="3358CE79" w14:textId="77777777" w:rsidR="00DE3243" w:rsidRPr="00C8778B" w:rsidRDefault="00DE3243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F5CAFA" w14:textId="77777777" w:rsidR="00DE3243" w:rsidRPr="00C8778B" w:rsidRDefault="00DE3243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78BC8D" w14:textId="77777777" w:rsidR="00DE3243" w:rsidRPr="00C8778B" w:rsidRDefault="00DE3243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E63E12" w14:textId="5018D8EB" w:rsidR="00DE3243" w:rsidRPr="00C8778B" w:rsidRDefault="00DE3243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467DBF" w14:textId="77777777" w:rsidR="009C3A84" w:rsidRPr="00C8778B" w:rsidRDefault="009C3A84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E81200" w14:textId="77777777" w:rsidR="00DE3243" w:rsidRPr="00C8778B" w:rsidRDefault="00DE3243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07858F" w14:textId="77777777" w:rsidR="00DE3243" w:rsidRPr="00C8778B" w:rsidRDefault="00DE3243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29B8695" w14:textId="77777777" w:rsidR="00DE3243" w:rsidRPr="00C8778B" w:rsidRDefault="00DE3243" w:rsidP="00DE324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4386CE7B" w14:textId="77777777" w:rsidR="00DE3243" w:rsidRPr="00C8778B" w:rsidRDefault="00DE3243" w:rsidP="00DE324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22201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จิตรกรรม 1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ผู้จัดทำ  นายรพีภพ  ใบเจริญ</w:t>
      </w:r>
    </w:p>
    <w:p w14:paraId="25AC220C" w14:textId="77777777" w:rsidR="00DE3243" w:rsidRPr="00C8778B" w:rsidRDefault="00DE3243" w:rsidP="00DE3243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57A2E646" w14:textId="77777777" w:rsidR="00DE3243" w:rsidRPr="00C8778B" w:rsidRDefault="00DE3243" w:rsidP="00DE324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proofErr w:type="spellStart"/>
      <w:r w:rsidRPr="00C8778B">
        <w:rPr>
          <w:rFonts w:ascii="TH SarabunPSK" w:hAnsi="TH SarabunPSK" w:cs="TH SarabunPSK"/>
          <w:sz w:val="32"/>
          <w:szCs w:val="32"/>
        </w:rPr>
        <w:t>ReproDuct</w:t>
      </w:r>
      <w:proofErr w:type="spellEnd"/>
      <w:r w:rsidRPr="00C8778B">
        <w:rPr>
          <w:rFonts w:ascii="TH SarabunPSK" w:hAnsi="TH SarabunPSK" w:cs="TH SarabunPSK"/>
          <w:sz w:val="32"/>
          <w:szCs w:val="32"/>
          <w:cs/>
        </w:rPr>
        <w:t xml:space="preserve"> ผลงานศิลปินที่ชื่นชอบ                                       เวลา  4  ชั่วโมง</w:t>
      </w:r>
    </w:p>
    <w:p w14:paraId="1F68E2F3" w14:textId="77777777" w:rsidR="00DE3243" w:rsidRPr="00C8778B" w:rsidRDefault="00DE3243" w:rsidP="00DE324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15D73DC0" w14:textId="77777777" w:rsidR="00DE3243" w:rsidRPr="00C8778B" w:rsidRDefault="00DE3243" w:rsidP="00DE3243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>ศ 1.1</w:t>
      </w:r>
      <w:r w:rsidRPr="00C8778B">
        <w:rPr>
          <w:rFonts w:ascii="TH SarabunPSK" w:hAnsi="TH SarabunPSK" w:cs="TH SarabunPSK"/>
          <w:cs/>
        </w:rPr>
        <w:tab/>
        <w:t xml:space="preserve"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</w:t>
      </w:r>
    </w:p>
    <w:p w14:paraId="7D68AE70" w14:textId="77777777" w:rsidR="00DE3243" w:rsidRPr="00C8778B" w:rsidRDefault="00DE3243" w:rsidP="00DE3243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ความคิดต่องานศิลปะอย่างอิสระ ชื่นชม และประยุกต์ใช้ในชีวิตประจำวัน</w:t>
      </w:r>
    </w:p>
    <w:p w14:paraId="33F8E7AA" w14:textId="77777777" w:rsidR="00DE3243" w:rsidRPr="00C8778B" w:rsidRDefault="00DE3243" w:rsidP="00DE3243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3243" w:rsidRPr="00C8778B" w14:paraId="067FFC5B" w14:textId="77777777" w:rsidTr="002C55D9">
        <w:tc>
          <w:tcPr>
            <w:tcW w:w="1417" w:type="dxa"/>
            <w:vAlign w:val="center"/>
          </w:tcPr>
          <w:p w14:paraId="6EDC2AAA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F5DA7A8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6F5A117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831A6A7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3D33074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7F6BF89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01ECC1B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888D969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509746C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6C45550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5099E21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D041714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0F631DC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FE3855C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3243" w:rsidRPr="00C8778B" w14:paraId="22C1F9D9" w14:textId="77777777" w:rsidTr="002C55D9">
        <w:tc>
          <w:tcPr>
            <w:tcW w:w="1417" w:type="dxa"/>
          </w:tcPr>
          <w:p w14:paraId="7700F21E" w14:textId="77777777" w:rsidR="00DE3243" w:rsidRPr="00C8778B" w:rsidRDefault="00DE3243" w:rsidP="002C55D9">
            <w:pPr>
              <w:pStyle w:val="NoSpacing"/>
              <w:ind w:right="-103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นักเรียนสามารถสร้างสรรค์ผลงานจิตรกรรมที่ตนเองชื่นชอบได้</w:t>
            </w:r>
          </w:p>
          <w:p w14:paraId="7A55588A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73298D9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B1E9A45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0110FF3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99DB0A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18F96B1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C94E6D5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7684DD2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77E6654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72873B7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25EC0D19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8778B">
              <w:rPr>
                <w:rFonts w:ascii="TH SarabunPSK" w:hAnsi="TH SarabunPSK" w:cs="TH SarabunPSK"/>
                <w:color w:val="000000"/>
                <w:sz w:val="28"/>
                <w:cs/>
              </w:rPr>
              <w:t>1. นักเรียนสามารถ</w:t>
            </w:r>
            <w:proofErr w:type="spellStart"/>
            <w:r w:rsidRPr="00C8778B">
              <w:rPr>
                <w:rFonts w:ascii="TH SarabunPSK" w:hAnsi="TH SarabunPSK" w:cs="TH SarabunPSK"/>
                <w:color w:val="000000"/>
                <w:sz w:val="28"/>
              </w:rPr>
              <w:t>ReproDuct</w:t>
            </w:r>
            <w:proofErr w:type="spellEnd"/>
            <w:r w:rsidRPr="00C8778B">
              <w:rPr>
                <w:rFonts w:ascii="TH SarabunPSK" w:hAnsi="TH SarabunPSK" w:cs="TH SarabunPSK"/>
                <w:color w:val="000000"/>
                <w:sz w:val="28"/>
                <w:cs/>
              </w:rPr>
              <w:t>ผลงานทัศนศิลป์ของศิลปินที่ชื่นชอบได้</w:t>
            </w:r>
            <w:r w:rsidRPr="00C8778B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C8778B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รู้ถึงเทคนิคของศิลปินที่นำใช้ในการสร้างงานทัศนศิลป์</w:t>
            </w:r>
          </w:p>
          <w:p w14:paraId="6BBF34D9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15B4E96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มีทักษะในการสร้างงานทัศนศิลป์</w:t>
            </w:r>
          </w:p>
          <w:p w14:paraId="46E29DBE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-นักเรียนมีความรู้ความเข้าใจเกี่ยวกับเทคนิคของศิลปินที่นำใช้ในการสร้างงานทัศนศิลป์</w:t>
            </w:r>
          </w:p>
        </w:tc>
        <w:tc>
          <w:tcPr>
            <w:tcW w:w="1701" w:type="dxa"/>
          </w:tcPr>
          <w:p w14:paraId="7ECA6646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ReproDuct</w:t>
            </w:r>
            <w:proofErr w:type="spellEnd"/>
          </w:p>
        </w:tc>
        <w:tc>
          <w:tcPr>
            <w:tcW w:w="1276" w:type="dxa"/>
          </w:tcPr>
          <w:p w14:paraId="35C28CFB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3A75546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57F1AF9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83A934E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ReproDuct</w:t>
            </w:r>
            <w:proofErr w:type="spellEnd"/>
            <w:r w:rsidRPr="00C8778B">
              <w:rPr>
                <w:rFonts w:ascii="TH SarabunPSK" w:hAnsi="TH SarabunPSK" w:cs="TH SarabunPSK"/>
                <w:sz w:val="28"/>
                <w:cs/>
              </w:rPr>
              <w:t>ผลงานทัศนศิลป์ของศิลปินที่ชื่นชอบ</w:t>
            </w:r>
          </w:p>
          <w:p w14:paraId="3A31F0CD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8EFBDAB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แผนฯ ที่ 1 : เทคนิคของศิลปินที่นำใช้ในการสร้างงานทัศนศิลป์</w:t>
            </w:r>
          </w:p>
          <w:p w14:paraId="104C10C1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การสร้างงาน</w:t>
            </w:r>
          </w:p>
          <w:p w14:paraId="512B8877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ทัศนศิลป์</w:t>
            </w:r>
          </w:p>
          <w:p w14:paraId="0E1F1A98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ที่ตนเองสนใจ</w:t>
            </w:r>
          </w:p>
          <w:p w14:paraId="5A4BF922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:กระบวนการ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br/>
              <w:t>บรรยาย</w:t>
            </w:r>
          </w:p>
          <w:p w14:paraId="2FA164DE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C8778B">
              <w:rPr>
                <w:rFonts w:ascii="TH SarabunPSK" w:hAnsi="TH SarabunPSK" w:cs="TH SarabunPSK"/>
                <w:sz w:val="28"/>
              </w:rPr>
              <w:t>2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ชั่วโมง                                             </w:t>
            </w:r>
          </w:p>
          <w:p w14:paraId="5DA7787B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ReproDuct</w:t>
            </w:r>
            <w:proofErr w:type="spellEnd"/>
            <w:r w:rsidRPr="00C8778B">
              <w:rPr>
                <w:rFonts w:ascii="TH SarabunPSK" w:hAnsi="TH SarabunPSK" w:cs="TH SarabunPSK"/>
                <w:sz w:val="28"/>
                <w:cs/>
              </w:rPr>
              <w:t>ผลงานทัศนศิลป์ของศิลปินที่ชื่นชอบ</w:t>
            </w:r>
          </w:p>
          <w:p w14:paraId="7CC5ECB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แนวคิด/รูปแบบการสอน/วิธีการสอน/เทคนิค : กระบวนการปฎิบัติ</w:t>
            </w:r>
          </w:p>
          <w:p w14:paraId="5017D145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2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ชั่วโมง  </w:t>
            </w:r>
          </w:p>
        </w:tc>
        <w:tc>
          <w:tcPr>
            <w:tcW w:w="1843" w:type="dxa"/>
          </w:tcPr>
          <w:p w14:paraId="3CC43057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  </w:t>
            </w: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ReproDuct</w:t>
            </w:r>
            <w:proofErr w:type="spellEnd"/>
            <w:r w:rsidRPr="00C8778B">
              <w:rPr>
                <w:rFonts w:ascii="TH SarabunPSK" w:hAnsi="TH SarabunPSK" w:cs="TH SarabunPSK"/>
                <w:sz w:val="28"/>
                <w:cs/>
              </w:rPr>
              <w:t>ผลงานทัศนศิลป์ของศิลปิน</w:t>
            </w:r>
          </w:p>
          <w:p w14:paraId="4D7F3F23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5A61123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EEC2302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40805E0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-PowerPoint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เรื่อง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ReproDuct</w:t>
            </w:r>
            <w:proofErr w:type="spellEnd"/>
            <w:r w:rsidRPr="00C8778B">
              <w:rPr>
                <w:rFonts w:ascii="TH SarabunPSK" w:hAnsi="TH SarabunPSK" w:cs="TH SarabunPSK"/>
                <w:sz w:val="28"/>
                <w:cs/>
              </w:rPr>
              <w:t>ผลงานศิลปินที่ชื่นชอบ</w:t>
            </w:r>
          </w:p>
          <w:p w14:paraId="72D64FD8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69AAE5C" w14:textId="77777777" w:rsidR="00DE3243" w:rsidRPr="00C8778B" w:rsidRDefault="00DE3243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B7DD01" w14:textId="77777777" w:rsidR="009C3A84" w:rsidRPr="00C8778B" w:rsidRDefault="009C3A84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1FBF8F" w14:textId="0DA62AA3" w:rsidR="00DE3243" w:rsidRPr="00C8778B" w:rsidRDefault="00DE3243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1804BD60" w14:textId="77777777" w:rsidR="00DE3243" w:rsidRPr="00C8778B" w:rsidRDefault="00DE3243" w:rsidP="00DE324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08E1B90F" w14:textId="77777777" w:rsidR="00DE3243" w:rsidRPr="00C8778B" w:rsidRDefault="00DE3243" w:rsidP="00DE324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22201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จิตรกรรม 1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ผู้จัดทำ  นายรพีภพ  ใบเจริญ</w:t>
      </w:r>
    </w:p>
    <w:p w14:paraId="56853C3B" w14:textId="77777777" w:rsidR="00DE3243" w:rsidRPr="00C8778B" w:rsidRDefault="00DE3243" w:rsidP="00DE3243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50647DB9" w14:textId="77777777" w:rsidR="00DE3243" w:rsidRPr="00C8778B" w:rsidRDefault="00DE3243" w:rsidP="00DE324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ภาพพิมพ์กระดาษ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4  ชั่วโมง</w:t>
      </w:r>
    </w:p>
    <w:p w14:paraId="3A37F754" w14:textId="77777777" w:rsidR="00DE3243" w:rsidRPr="00C8778B" w:rsidRDefault="00DE3243" w:rsidP="00DE324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1018122F" w14:textId="77777777" w:rsidR="00DE3243" w:rsidRPr="00C8778B" w:rsidRDefault="00DE3243" w:rsidP="00DE3243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>ศ 1.1</w:t>
      </w:r>
      <w:r w:rsidRPr="00C8778B">
        <w:rPr>
          <w:rFonts w:ascii="TH SarabunPSK" w:hAnsi="TH SarabunPSK" w:cs="TH SarabunPSK"/>
          <w:cs/>
        </w:rPr>
        <w:tab/>
        <w:t xml:space="preserve"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</w:t>
      </w:r>
    </w:p>
    <w:p w14:paraId="067E3F30" w14:textId="77777777" w:rsidR="00DE3243" w:rsidRPr="00C8778B" w:rsidRDefault="00DE3243" w:rsidP="00DE3243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ความคิดต่องานศิลปะอย่างอิสระ ชื่นชม และประยุกต์ใช้ในชีวิตประจำวัน</w:t>
      </w:r>
    </w:p>
    <w:p w14:paraId="344ACB10" w14:textId="77777777" w:rsidR="00DE3243" w:rsidRPr="00C8778B" w:rsidRDefault="00DE3243" w:rsidP="00DE3243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3243" w:rsidRPr="00C8778B" w14:paraId="0AE0799B" w14:textId="77777777" w:rsidTr="002C55D9">
        <w:tc>
          <w:tcPr>
            <w:tcW w:w="1417" w:type="dxa"/>
            <w:vAlign w:val="center"/>
          </w:tcPr>
          <w:p w14:paraId="345CE840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B46A502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0351BB1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0740062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D3F9A73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C15085D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DEEC8C6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C9950D6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0BEF3CA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89B6241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C15113B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F42F86B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74127F7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9A71BC1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3243" w:rsidRPr="00C8778B" w14:paraId="0A934A11" w14:textId="77777777" w:rsidTr="002C55D9">
        <w:tc>
          <w:tcPr>
            <w:tcW w:w="1417" w:type="dxa"/>
          </w:tcPr>
          <w:p w14:paraId="60A5F584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นักเรียนสามารถสร้างสรรค์พิมพ์จากกระดาษได้</w:t>
            </w:r>
          </w:p>
          <w:p w14:paraId="59C8AA5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23C6A5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2C90437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4B3A60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AF5F2B4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86C9CCA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9C7AA1B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BD5948B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BB05DF4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8114217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9214E49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0DC52FDF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การสร้างสรรค์ผลงานภาพพิมพ์กระดาษ</w:t>
            </w:r>
          </w:p>
        </w:tc>
        <w:tc>
          <w:tcPr>
            <w:tcW w:w="2268" w:type="dxa"/>
          </w:tcPr>
          <w:p w14:paraId="60CA4079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  มีทักษะในการพิมพ์ภาพจากแม่พิมพ์กระดาษ</w:t>
            </w:r>
          </w:p>
          <w:p w14:paraId="4A184037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มีความรู้ความเข้าใจเกี่ยวกับประวัติศาสตร์ของภาพพิมพ์</w:t>
            </w:r>
          </w:p>
          <w:p w14:paraId="1F646B27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นักเรียนได้รู้ถึงประเภทของภาพพิมพ์ตั้งแต่อดีตจนถึงปัจจุบัน</w:t>
            </w:r>
          </w:p>
        </w:tc>
        <w:tc>
          <w:tcPr>
            <w:tcW w:w="1701" w:type="dxa"/>
          </w:tcPr>
          <w:p w14:paraId="6A6F8398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นักเรียนมีความรู้ความเข้าใจเกี่ยวกับประวัติความเป็นมาของภาพพิมพ์ชนิดต่างๆและยังสามารถสร้างสรรค์ผลงานภาพพิมพ์กระดาษได้</w:t>
            </w:r>
          </w:p>
        </w:tc>
        <w:tc>
          <w:tcPr>
            <w:tcW w:w="1276" w:type="dxa"/>
          </w:tcPr>
          <w:p w14:paraId="5318428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4BDD703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1EE8C58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78AE848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ภาพพิมพ์กระดาษ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6FDE39A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แผนฯ ที่ 1 ประวัติศาสตร์ภาพพิมพ์</w:t>
            </w:r>
          </w:p>
          <w:p w14:paraId="151175C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ที่ตนเองสนใจ</w:t>
            </w:r>
          </w:p>
          <w:p w14:paraId="59E0C755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:กระบวนการ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br/>
              <w:t>บรรยาย</w:t>
            </w:r>
          </w:p>
          <w:p w14:paraId="1F4BF8E0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C8778B">
              <w:rPr>
                <w:rFonts w:ascii="TH SarabunPSK" w:hAnsi="TH SarabunPSK" w:cs="TH SarabunPSK"/>
                <w:sz w:val="28"/>
              </w:rPr>
              <w:t>2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ชั่วโมง  </w:t>
            </w:r>
          </w:p>
          <w:p w14:paraId="4097598E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</w:t>
            </w:r>
          </w:p>
          <w:p w14:paraId="09536E90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แผนฯ ที่ 2 :การสร้างสรรค์ผลงานภาพพิมพ์กระดาษ</w:t>
            </w:r>
          </w:p>
          <w:p w14:paraId="60C532D9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แนวคิด/รูปแบบการสอน/วิธีการสอน/เทคนิค : กระบวนการปฎิบัติ</w:t>
            </w:r>
          </w:p>
          <w:p w14:paraId="083C92F1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2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ชั่วโมง  </w:t>
            </w:r>
          </w:p>
        </w:tc>
        <w:tc>
          <w:tcPr>
            <w:tcW w:w="1843" w:type="dxa"/>
          </w:tcPr>
          <w:p w14:paraId="16DDCE71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การประเมินชิ้นงาน</w:t>
            </w:r>
          </w:p>
          <w:p w14:paraId="564582F1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3BD32BD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C5058A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1669A6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83EF635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27801FB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-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ใบงาน เรื่อง ประวัติศาสตร์ภาพพิมพ์</w:t>
            </w:r>
          </w:p>
          <w:p w14:paraId="10F0D2E7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1D79DC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-PowerPoint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เรื่องประวัติศาสตร์ภาพพิมพ</w:t>
            </w:r>
          </w:p>
          <w:p w14:paraId="47CD3F3A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7FF5CAE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-PowerPoint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เรื่องภาพพิมพ์กระดาษ</w:t>
            </w:r>
          </w:p>
        </w:tc>
      </w:tr>
    </w:tbl>
    <w:p w14:paraId="4F8D3342" w14:textId="77777777" w:rsidR="00DE3243" w:rsidRPr="00C8778B" w:rsidRDefault="00DE3243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F456F2" w14:textId="3302A750" w:rsidR="00DE3243" w:rsidRPr="00C8778B" w:rsidRDefault="00DE3243" w:rsidP="00DE324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7D976E4" w14:textId="77777777" w:rsidR="009C3A84" w:rsidRPr="00C8778B" w:rsidRDefault="009C3A84" w:rsidP="00DE324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6B8784E" w14:textId="77777777" w:rsidR="00DE3243" w:rsidRPr="00C8778B" w:rsidRDefault="00DE3243" w:rsidP="00DE324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DEBFB83" w14:textId="77777777" w:rsidR="00DE3243" w:rsidRPr="00C8778B" w:rsidRDefault="00DE3243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11CACC1" w14:textId="77777777" w:rsidR="00DE3243" w:rsidRPr="00C8778B" w:rsidRDefault="00DE3243" w:rsidP="00DE324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641C2B9F" w14:textId="77777777" w:rsidR="00DE3243" w:rsidRPr="00C8778B" w:rsidRDefault="00DE3243" w:rsidP="00DE324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22201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จิตรกรรม 1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ผู้จัดทำ  นายรพีภพ  ใบเจริญ</w:t>
      </w:r>
    </w:p>
    <w:p w14:paraId="27C265DA" w14:textId="77777777" w:rsidR="00DE3243" w:rsidRPr="00C8778B" w:rsidRDefault="00DE3243" w:rsidP="00DE3243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67CA3608" w14:textId="77777777" w:rsidR="00DE3243" w:rsidRPr="00C8778B" w:rsidRDefault="00DE3243" w:rsidP="00DE324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C8778B">
        <w:rPr>
          <w:rFonts w:ascii="TH SarabunPSK" w:hAnsi="TH SarabunPSK" w:cs="TH SarabunPSK"/>
          <w:sz w:val="32"/>
          <w:szCs w:val="32"/>
        </w:rPr>
        <w:t xml:space="preserve">crayon melting art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4  ชั่วโมง</w:t>
      </w:r>
    </w:p>
    <w:p w14:paraId="5387C8F1" w14:textId="77777777" w:rsidR="00DE3243" w:rsidRPr="00C8778B" w:rsidRDefault="00DE3243" w:rsidP="00DE324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1B349EF1" w14:textId="77777777" w:rsidR="00DE3243" w:rsidRPr="00C8778B" w:rsidRDefault="00DE3243" w:rsidP="00DE3243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>ศ 1.1</w:t>
      </w:r>
      <w:r w:rsidRPr="00C8778B">
        <w:rPr>
          <w:rFonts w:ascii="TH SarabunPSK" w:hAnsi="TH SarabunPSK" w:cs="TH SarabunPSK"/>
          <w:cs/>
        </w:rPr>
        <w:tab/>
        <w:t xml:space="preserve"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</w:t>
      </w:r>
    </w:p>
    <w:p w14:paraId="4CC251C7" w14:textId="77777777" w:rsidR="00DE3243" w:rsidRPr="00C8778B" w:rsidRDefault="00DE3243" w:rsidP="00DE3243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ความคิดต่องานศิลปะอย่างอิสระ ชื่นชม และประยุกต์ใช้ในชีวิตประจำวัน</w:t>
      </w:r>
    </w:p>
    <w:p w14:paraId="55C80B0B" w14:textId="77777777" w:rsidR="00DE3243" w:rsidRPr="00C8778B" w:rsidRDefault="00DE3243" w:rsidP="00DE3243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3243" w:rsidRPr="00C8778B" w14:paraId="773653C9" w14:textId="77777777" w:rsidTr="002C55D9">
        <w:tc>
          <w:tcPr>
            <w:tcW w:w="1417" w:type="dxa"/>
            <w:vAlign w:val="center"/>
          </w:tcPr>
          <w:p w14:paraId="765C9755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9269F20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9B36338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1F237F5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45978F6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7824FBB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D399506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516C3B8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55F610F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71B2FA0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8FEE94A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6487F64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64C126B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F6B6CB6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3243" w:rsidRPr="00C8778B" w14:paraId="2F7F4A9F" w14:textId="77777777" w:rsidTr="002C55D9">
        <w:tc>
          <w:tcPr>
            <w:tcW w:w="1417" w:type="dxa"/>
          </w:tcPr>
          <w:p w14:paraId="7A3945C5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นักเรียนสามารถสร้างสรรค์ผลงานศิลปะรูปแบบใหม่ๆจากสีเทียนได้</w:t>
            </w:r>
          </w:p>
          <w:p w14:paraId="02368B3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188293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FA28B42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9C5571B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2ABA8BD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E750CF0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B7E2874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1E2DF1B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795D70A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A67785E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การสร้างสรรค์ผลงานทัศนศิลป์รูปแบบใหม่ๆที่มีความคิดสร้างสรรค์</w:t>
            </w:r>
          </w:p>
        </w:tc>
        <w:tc>
          <w:tcPr>
            <w:tcW w:w="2268" w:type="dxa"/>
          </w:tcPr>
          <w:p w14:paraId="4E8190E7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-ศิลปะการละลายสีเทียนจากความร้อน</w:t>
            </w:r>
          </w:p>
          <w:p w14:paraId="5BA0D731" w14:textId="77777777" w:rsidR="00DE3243" w:rsidRPr="00C8778B" w:rsidRDefault="00DE3243" w:rsidP="002C55D9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- มีทักษะในการสร้างงานทัศนศิลป์รูปแบบใหม่ๆ</w:t>
            </w:r>
          </w:p>
        </w:tc>
        <w:tc>
          <w:tcPr>
            <w:tcW w:w="1701" w:type="dxa"/>
          </w:tcPr>
          <w:p w14:paraId="446C5482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-นักเรียนเรียนรู้เทคนิค วิธีการที่หลากหลายในการสร้างสรรค์งานทัศนศิลป์ที่หลากหลาย</w:t>
            </w:r>
          </w:p>
        </w:tc>
        <w:tc>
          <w:tcPr>
            <w:tcW w:w="1276" w:type="dxa"/>
          </w:tcPr>
          <w:p w14:paraId="0AF2D3AD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0AF3C29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7DA3C017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E0D3256" w14:textId="77777777" w:rsidR="00DE3243" w:rsidRPr="00C8778B" w:rsidRDefault="00DE3243" w:rsidP="002C55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C8778B">
              <w:rPr>
                <w:rFonts w:ascii="TH SarabunPSK" w:hAnsi="TH SarabunPSK" w:cs="TH SarabunPSK"/>
                <w:sz w:val="28"/>
                <w:szCs w:val="28"/>
              </w:rPr>
              <w:t xml:space="preserve">crayon melting art                                                             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B50CA03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แผนฯ ที่ 1 : การสร้างสรรค์ผลงา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crayon melting art                                                                 </w:t>
            </w:r>
          </w:p>
          <w:p w14:paraId="5562947A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:กระบวนการ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br/>
              <w:t>บรรยาย</w:t>
            </w:r>
          </w:p>
          <w:p w14:paraId="41E6FFC9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C8778B">
              <w:rPr>
                <w:rFonts w:ascii="TH SarabunPSK" w:hAnsi="TH SarabunPSK" w:cs="TH SarabunPSK"/>
                <w:sz w:val="28"/>
              </w:rPr>
              <w:t>2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ชั่วโมง  </w:t>
            </w:r>
          </w:p>
          <w:p w14:paraId="55EF9856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crayon melting art                                                                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กระบวนการปฎิบัติ</w:t>
            </w:r>
          </w:p>
          <w:p w14:paraId="63B3FEA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2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ชั่วโมง  </w:t>
            </w:r>
          </w:p>
        </w:tc>
        <w:tc>
          <w:tcPr>
            <w:tcW w:w="1843" w:type="dxa"/>
          </w:tcPr>
          <w:p w14:paraId="0B3DE7C0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crayon melting art                                                                 </w:t>
            </w:r>
          </w:p>
          <w:p w14:paraId="60F06D5E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2A086F8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3668712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F58B978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9D03212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31DB196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  Power Point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เรื่อง </w:t>
            </w:r>
            <w:r w:rsidRPr="00C8778B">
              <w:rPr>
                <w:rFonts w:ascii="TH SarabunPSK" w:hAnsi="TH SarabunPSK" w:cs="TH SarabunPSK"/>
                <w:sz w:val="28"/>
              </w:rPr>
              <w:t>crayon melting art</w:t>
            </w:r>
          </w:p>
          <w:p w14:paraId="25328130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ตัวอย่างผลงาน</w:t>
            </w:r>
          </w:p>
          <w:p w14:paraId="1D92E309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ไดร์เป่าผม</w:t>
            </w:r>
          </w:p>
          <w:p w14:paraId="271C9D86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สีเทียน</w:t>
            </w:r>
          </w:p>
          <w:p w14:paraId="0FD3DB93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กระดานไม้</w:t>
            </w:r>
          </w:p>
          <w:p w14:paraId="4D9B4B3A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9A1CC15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F1F1D91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7BE18A5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2C44B08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15E9200" w14:textId="77777777" w:rsidR="00DE3243" w:rsidRPr="00C8778B" w:rsidRDefault="00DE3243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13D47A" w14:textId="77777777" w:rsidR="00DE3243" w:rsidRPr="00C8778B" w:rsidRDefault="00DE3243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CB3B49" w14:textId="3CB2BF9A" w:rsidR="00DE3243" w:rsidRPr="00C8778B" w:rsidRDefault="00DE3243" w:rsidP="00DE324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06D4852" w14:textId="6B7C2F4E" w:rsidR="009C3A84" w:rsidRPr="00C8778B" w:rsidRDefault="009C3A84" w:rsidP="00DE324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62FA20C" w14:textId="77777777" w:rsidR="009C3A84" w:rsidRPr="00C8778B" w:rsidRDefault="009C3A84" w:rsidP="00DE324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AAE6018" w14:textId="77777777" w:rsidR="00DE3243" w:rsidRPr="00C8778B" w:rsidRDefault="00DE3243" w:rsidP="00DE324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EA96D3C" w14:textId="77777777" w:rsidR="00DE3243" w:rsidRPr="00C8778B" w:rsidRDefault="00DE3243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4D05BA9" w14:textId="77777777" w:rsidR="00DE3243" w:rsidRPr="00C8778B" w:rsidRDefault="00DE3243" w:rsidP="00DE324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1859131A" w14:textId="77777777" w:rsidR="00DE3243" w:rsidRPr="00C8778B" w:rsidRDefault="00DE3243" w:rsidP="00DE324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22201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จิตรกรรม 1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ผู้จัดทำ  นายรพีภพ  ใบเจริญ</w:t>
      </w:r>
    </w:p>
    <w:p w14:paraId="2C3E8278" w14:textId="77777777" w:rsidR="00DE3243" w:rsidRPr="00C8778B" w:rsidRDefault="00DE3243" w:rsidP="00DE3243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75200E02" w14:textId="77777777" w:rsidR="00DE3243" w:rsidRPr="00C8778B" w:rsidRDefault="00DE3243" w:rsidP="00DE324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7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C8778B">
        <w:rPr>
          <w:rFonts w:ascii="TH SarabunPSK" w:hAnsi="TH SarabunPSK" w:cs="TH SarabunPSK"/>
          <w:sz w:val="32"/>
          <w:szCs w:val="32"/>
        </w:rPr>
        <w:t>illustrator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4  ชั่วโมง</w:t>
      </w:r>
    </w:p>
    <w:p w14:paraId="69C64973" w14:textId="77777777" w:rsidR="00DE3243" w:rsidRPr="00C8778B" w:rsidRDefault="00DE3243" w:rsidP="00DE324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76FCC22D" w14:textId="77777777" w:rsidR="00DE3243" w:rsidRPr="00C8778B" w:rsidRDefault="00DE3243" w:rsidP="00DE3243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>ศ 1.1</w:t>
      </w:r>
      <w:r w:rsidRPr="00C8778B">
        <w:rPr>
          <w:rFonts w:ascii="TH SarabunPSK" w:hAnsi="TH SarabunPSK" w:cs="TH SarabunPSK"/>
          <w:cs/>
        </w:rPr>
        <w:tab/>
        <w:t xml:space="preserve"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</w:t>
      </w:r>
    </w:p>
    <w:p w14:paraId="59B22CC9" w14:textId="77777777" w:rsidR="00DE3243" w:rsidRPr="00C8778B" w:rsidRDefault="00DE3243" w:rsidP="00DE3243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ความคิดต่องานศิลปะอย่างอิสระ ชื่นชม และประยุกต์ใช้ในชีวิตประจำวัน</w:t>
      </w:r>
    </w:p>
    <w:p w14:paraId="236CFF5A" w14:textId="77777777" w:rsidR="00DE3243" w:rsidRPr="00C8778B" w:rsidRDefault="00DE3243" w:rsidP="00DE3243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3243" w:rsidRPr="00C8778B" w14:paraId="6E640A5A" w14:textId="77777777" w:rsidTr="002C55D9">
        <w:tc>
          <w:tcPr>
            <w:tcW w:w="1417" w:type="dxa"/>
            <w:vAlign w:val="center"/>
          </w:tcPr>
          <w:p w14:paraId="278CDB7D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1CD224D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5A9C04A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C4281F8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0E80CB95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E0EC75A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802B8B1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B740E7B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E5C56A7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77539EE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73C43A5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DFBBECB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DD3783E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4B8BE28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3243" w:rsidRPr="00C8778B" w14:paraId="4C7DFBF0" w14:textId="77777777" w:rsidTr="002C55D9">
        <w:tc>
          <w:tcPr>
            <w:tcW w:w="1417" w:type="dxa"/>
          </w:tcPr>
          <w:p w14:paraId="0EEE086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 อาชีพทางด้านศิลปกรรม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br/>
            </w:r>
            <w:r w:rsidRPr="00C8778B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เพื่อเป็นแนวทางในการประกอบอาชีพในอนาคตของนักเรียน</w:t>
            </w:r>
          </w:p>
          <w:p w14:paraId="5CC5D619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CB36622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961F326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DB9FFFA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39DE760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BC20146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CB7CB7F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206A4BA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23EA2207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อาชีพทางด้านศิลปะ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br/>
              <w:t>(นักวาดภาพประกอบ)</w:t>
            </w:r>
          </w:p>
        </w:tc>
        <w:tc>
          <w:tcPr>
            <w:tcW w:w="2268" w:type="dxa"/>
          </w:tcPr>
          <w:p w14:paraId="682831B2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นักเรียนรู้ถึงอาชีพทางด้านศิลปะ ซึ่งมีอาชีพนักวาดภาพประกอบที่นักเรียนสามารถนำความรู้เรื่องการวาดภาพประกอบไปใช้ในการประกอบอาชีพได้อนาคต</w:t>
            </w:r>
          </w:p>
          <w:p w14:paraId="69075A9E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5A2C613F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-นักเรียนมีความรู้ความเข้าใจเกี่ยวกับอาชีพที่เกี่ยวข้องกับศิลปะที่หลากหลาย</w:t>
            </w:r>
          </w:p>
        </w:tc>
        <w:tc>
          <w:tcPr>
            <w:tcW w:w="1276" w:type="dxa"/>
          </w:tcPr>
          <w:p w14:paraId="739BA5C5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5336862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10384E26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B1AB369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การวาด</w:t>
            </w:r>
          </w:p>
          <w:p w14:paraId="2A61B869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ภาพประ</w:t>
            </w:r>
          </w:p>
          <w:p w14:paraId="01EC51E4" w14:textId="77777777" w:rsidR="00DE3243" w:rsidRPr="00C8778B" w:rsidRDefault="00DE3243" w:rsidP="002C55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กอบ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20E3EB7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แผนฯ ที่ 1 : อาชีพนักวาดภาพประกอบ</w:t>
            </w:r>
            <w:r w:rsidRPr="00C8778B">
              <w:rPr>
                <w:rFonts w:ascii="TH SarabunPSK" w:hAnsi="TH SarabunPSK" w:cs="TH SarabunPSK"/>
                <w:sz w:val="28"/>
              </w:rPr>
              <w:br/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:กระบวนการ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br/>
              <w:t>บรรยาย</w:t>
            </w:r>
          </w:p>
          <w:p w14:paraId="5788D6B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C8778B">
              <w:rPr>
                <w:rFonts w:ascii="TH SarabunPSK" w:hAnsi="TH SarabunPSK" w:cs="TH SarabunPSK"/>
                <w:sz w:val="28"/>
              </w:rPr>
              <w:t>2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ชั่วโมง                             แผนฯ ที่ 2 :การวาดภาพประ</w:t>
            </w:r>
          </w:p>
          <w:p w14:paraId="37A2DC7D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กอบ</w:t>
            </w:r>
          </w:p>
          <w:p w14:paraId="7DF17A5A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กระบวนการปฎิบัติ</w:t>
            </w:r>
          </w:p>
          <w:p w14:paraId="33EFD1D2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2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ชั่วโมง  </w:t>
            </w:r>
          </w:p>
        </w:tc>
        <w:tc>
          <w:tcPr>
            <w:tcW w:w="1843" w:type="dxa"/>
          </w:tcPr>
          <w:p w14:paraId="12513A56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การวาดภาพประ</w:t>
            </w:r>
          </w:p>
          <w:p w14:paraId="5137AEF0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กอบ</w:t>
            </w:r>
          </w:p>
          <w:p w14:paraId="603F01C8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C343244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9794806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CCCE89F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C04D874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0F0B8E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DF32D52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51E78BB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-PowerPoint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เรื่องอาชีพนักวาดภาพประกอบ</w:t>
            </w:r>
          </w:p>
          <w:p w14:paraId="0D0A84E3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798C1F8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ตัวอย่างผลงานภาพประกอบ</w:t>
            </w:r>
          </w:p>
          <w:p w14:paraId="6A562833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65115F5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FC3FAEB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836F5B0" w14:textId="77777777" w:rsidR="00DE3243" w:rsidRPr="00C8778B" w:rsidRDefault="00DE3243" w:rsidP="00DE3243">
      <w:pPr>
        <w:rPr>
          <w:rFonts w:ascii="TH SarabunPSK" w:hAnsi="TH SarabunPSK" w:cs="TH SarabunPSK"/>
          <w:cs/>
        </w:rPr>
        <w:sectPr w:rsidR="00DE3243" w:rsidRPr="00C8778B" w:rsidSect="009C3A84">
          <w:pgSz w:w="16838" w:h="11906" w:orient="landscape" w:code="9"/>
          <w:pgMar w:top="993" w:right="395" w:bottom="567" w:left="284" w:header="709" w:footer="709" w:gutter="0"/>
          <w:cols w:space="708"/>
          <w:docGrid w:linePitch="360"/>
        </w:sectPr>
      </w:pPr>
    </w:p>
    <w:p w14:paraId="0F7C3011" w14:textId="77777777" w:rsidR="00DE3243" w:rsidRPr="00C8778B" w:rsidRDefault="00DE3243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A4CA876" w14:textId="77777777" w:rsidR="00DE3243" w:rsidRPr="00C8778B" w:rsidRDefault="00DE3243" w:rsidP="00DE324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59E777C1" w14:textId="77777777" w:rsidR="00DE3243" w:rsidRPr="00C8778B" w:rsidRDefault="00DE3243" w:rsidP="00DE324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22201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จิตรกรรม 1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ผู้จัดทำ  นายรพีภพ  ใบเจริญ</w:t>
      </w:r>
    </w:p>
    <w:p w14:paraId="1FEA0C7E" w14:textId="77777777" w:rsidR="00DE3243" w:rsidRPr="00C8778B" w:rsidRDefault="00DE3243" w:rsidP="00DE3243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70EE0E65" w14:textId="77777777" w:rsidR="00DE3243" w:rsidRPr="00C8778B" w:rsidRDefault="00DE3243" w:rsidP="00DE324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8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proofErr w:type="spellStart"/>
      <w:r w:rsidRPr="00C8778B">
        <w:rPr>
          <w:rFonts w:ascii="TH SarabunPSK" w:hAnsi="TH SarabunPSK" w:cs="TH SarabunPSK"/>
          <w:sz w:val="32"/>
          <w:szCs w:val="32"/>
        </w:rPr>
        <w:t>Mixmedie</w:t>
      </w:r>
      <w:proofErr w:type="spellEnd"/>
      <w:r w:rsidRPr="00C8778B">
        <w:rPr>
          <w:rFonts w:ascii="TH SarabunPSK" w:hAnsi="TH SarabunPSK" w:cs="TH SarabunPSK"/>
          <w:sz w:val="32"/>
          <w:szCs w:val="32"/>
        </w:rPr>
        <w:t xml:space="preserve"> Art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4  ชั่วโมง</w:t>
      </w:r>
    </w:p>
    <w:p w14:paraId="77AB239C" w14:textId="77777777" w:rsidR="00DE3243" w:rsidRPr="00C8778B" w:rsidRDefault="00DE3243" w:rsidP="00DE324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7B821FAA" w14:textId="77777777" w:rsidR="00DE3243" w:rsidRPr="00C8778B" w:rsidRDefault="00DE3243" w:rsidP="00DE3243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>ศ 1.1</w:t>
      </w:r>
      <w:r w:rsidRPr="00C8778B">
        <w:rPr>
          <w:rFonts w:ascii="TH SarabunPSK" w:hAnsi="TH SarabunPSK" w:cs="TH SarabunPSK"/>
          <w:cs/>
        </w:rPr>
        <w:tab/>
        <w:t xml:space="preserve"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</w:t>
      </w:r>
    </w:p>
    <w:p w14:paraId="4A05B0AC" w14:textId="77777777" w:rsidR="00DE3243" w:rsidRPr="00C8778B" w:rsidRDefault="00DE3243" w:rsidP="00DE3243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ความคิดต่องานศิลปะอย่างอิสระ ชื่นชม และประยุกต์ใช้ในชีวิตประจำวัน</w:t>
      </w:r>
    </w:p>
    <w:p w14:paraId="57579053" w14:textId="77777777" w:rsidR="00DE3243" w:rsidRPr="00C8778B" w:rsidRDefault="00DE3243" w:rsidP="00DE3243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3243" w:rsidRPr="00C8778B" w14:paraId="7EBDC9E3" w14:textId="77777777" w:rsidTr="002C55D9">
        <w:tc>
          <w:tcPr>
            <w:tcW w:w="1417" w:type="dxa"/>
            <w:vAlign w:val="center"/>
          </w:tcPr>
          <w:p w14:paraId="554891D3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C0F250A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C0CE539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5C28776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2D385D8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7C29059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E28A136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7BD909F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E621547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3D725D3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FD2F21B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A9EE992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D73784F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1DB223F" w14:textId="77777777" w:rsidR="00DE3243" w:rsidRPr="00C8778B" w:rsidRDefault="00DE3243" w:rsidP="002C55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3243" w:rsidRPr="00C8778B" w14:paraId="296CFA3A" w14:textId="77777777" w:rsidTr="002C55D9">
        <w:tc>
          <w:tcPr>
            <w:tcW w:w="1417" w:type="dxa"/>
          </w:tcPr>
          <w:p w14:paraId="51F7052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การสร้างสรรค์ผลงานศิลปะแบบสื่อผสม</w:t>
            </w:r>
          </w:p>
          <w:p w14:paraId="0C8E3EA2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8057191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3E2A1AB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860D65D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60CA54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E2E23A9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6B1AD612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นักเรียนสามารถสร้างสรรค์ผลงานศิลปะแบบสื่อผสมได้</w:t>
            </w:r>
          </w:p>
        </w:tc>
        <w:tc>
          <w:tcPr>
            <w:tcW w:w="2268" w:type="dxa"/>
          </w:tcPr>
          <w:p w14:paraId="7F935BE8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-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นักเรียนสามารถสร้างสรรค์ผลงานศิลปะแบบสื่อผสมได้</w:t>
            </w:r>
          </w:p>
          <w:p w14:paraId="5339DEB9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นักเรียนมีความรู้ความเข้าใจเกี่ยวกับการเลือกใช้วัสดุที่จะนำมาใช้ในการสร้างสรรค์ผลงานสื่อผสมได้</w:t>
            </w:r>
          </w:p>
        </w:tc>
        <w:tc>
          <w:tcPr>
            <w:tcW w:w="1701" w:type="dxa"/>
          </w:tcPr>
          <w:p w14:paraId="6E223A64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การสร้างสรรค์ผลงานสื่อผสม</w:t>
            </w:r>
          </w:p>
        </w:tc>
        <w:tc>
          <w:tcPr>
            <w:tcW w:w="1276" w:type="dxa"/>
          </w:tcPr>
          <w:p w14:paraId="322710B4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FB8A554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09AB5C7D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E07DA24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การสร้างสรรค์ผลงานศิลปะแบบสื่อผสม</w:t>
            </w:r>
          </w:p>
          <w:p w14:paraId="5E48496E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Mixmedie</w:t>
            </w:r>
            <w:proofErr w:type="spellEnd"/>
            <w:r w:rsidRPr="00C8778B">
              <w:rPr>
                <w:rFonts w:ascii="TH SarabunPSK" w:hAnsi="TH SarabunPSK" w:cs="TH SarabunPSK"/>
                <w:sz w:val="28"/>
              </w:rPr>
              <w:t xml:space="preserve"> Art                                                                    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635DD33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แผนฯ ที่ 1 : แนวทางในการสร้างสรรค์ผลงานสื่อผสม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br/>
              <w:t>แนวคิด/รูปแบบการสอน/วิธีการสอน/เทคนิค :กระบวนการ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br/>
              <w:t>บรรยาย</w:t>
            </w:r>
          </w:p>
          <w:p w14:paraId="2B73B802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C8778B">
              <w:rPr>
                <w:rFonts w:ascii="TH SarabunPSK" w:hAnsi="TH SarabunPSK" w:cs="TH SarabunPSK"/>
                <w:sz w:val="28"/>
              </w:rPr>
              <w:t>2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ชั่วโมง     </w:t>
            </w:r>
          </w:p>
          <w:p w14:paraId="1166ED56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4ABB018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แผนฯ ที่ 2 :การสร้างสรรค์ผลงานศิลปะแบบสื่อผสม</w:t>
            </w:r>
          </w:p>
          <w:p w14:paraId="398F56DF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กระบวนการปฎิบัติ</w:t>
            </w:r>
          </w:p>
          <w:p w14:paraId="4B046DCC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6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ชั่วโมง  </w:t>
            </w:r>
          </w:p>
        </w:tc>
        <w:tc>
          <w:tcPr>
            <w:tcW w:w="1843" w:type="dxa"/>
          </w:tcPr>
          <w:p w14:paraId="03F4FB36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ออกแบบแผ่นพับ</w:t>
            </w:r>
          </w:p>
          <w:p w14:paraId="685600C2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66810E1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15C71FD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28DC01D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3100422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87B5FE5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-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ใบงาน การสร้างสรรค์ผลงานศิลปะแบบสื่อผสม</w:t>
            </w:r>
          </w:p>
          <w:p w14:paraId="101AC257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D9E3787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เรื่องแนวทางในการสร้างสรรค์ผลงานสื่อผสม</w:t>
            </w:r>
          </w:p>
          <w:p w14:paraId="69C53186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D09C8B5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B65983B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38DC60E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0F3F0E4" w14:textId="77777777" w:rsidR="00DE3243" w:rsidRPr="00C8778B" w:rsidRDefault="00DE3243" w:rsidP="002C55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4C83AAB" w14:textId="77777777" w:rsidR="00DE3243" w:rsidRPr="00C8778B" w:rsidRDefault="00DE3243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7F8EEC" w14:textId="034425BB" w:rsidR="00DE3243" w:rsidRPr="00C8778B" w:rsidRDefault="00DE3243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682802" w14:textId="77777777" w:rsidR="009C3A84" w:rsidRPr="00C8778B" w:rsidRDefault="009C3A84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9AB8F8" w14:textId="77777777" w:rsidR="00DE3243" w:rsidRPr="00544D4B" w:rsidRDefault="00DE3243" w:rsidP="00DE324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DE3243" w:rsidRPr="00544D4B" w:rsidSect="009C3A84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157145">
    <w:abstractNumId w:val="4"/>
  </w:num>
  <w:num w:numId="2" w16cid:durableId="86118858">
    <w:abstractNumId w:val="2"/>
  </w:num>
  <w:num w:numId="3" w16cid:durableId="630213397">
    <w:abstractNumId w:val="3"/>
  </w:num>
  <w:num w:numId="4" w16cid:durableId="1839147567">
    <w:abstractNumId w:val="1"/>
  </w:num>
  <w:num w:numId="5" w16cid:durableId="66382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F7A29"/>
    <w:rsid w:val="001A2A9E"/>
    <w:rsid w:val="001D281E"/>
    <w:rsid w:val="0021198F"/>
    <w:rsid w:val="00217C09"/>
    <w:rsid w:val="002C1712"/>
    <w:rsid w:val="003166C5"/>
    <w:rsid w:val="00354015"/>
    <w:rsid w:val="003549C5"/>
    <w:rsid w:val="0041132B"/>
    <w:rsid w:val="00454C9C"/>
    <w:rsid w:val="00462DCE"/>
    <w:rsid w:val="004C7DEF"/>
    <w:rsid w:val="004E5B94"/>
    <w:rsid w:val="00544D4B"/>
    <w:rsid w:val="00552C3D"/>
    <w:rsid w:val="005849DC"/>
    <w:rsid w:val="00590941"/>
    <w:rsid w:val="005F4433"/>
    <w:rsid w:val="006C1460"/>
    <w:rsid w:val="007A177C"/>
    <w:rsid w:val="00843A4E"/>
    <w:rsid w:val="00891248"/>
    <w:rsid w:val="009C3A84"/>
    <w:rsid w:val="00A565D0"/>
    <w:rsid w:val="00B23BD7"/>
    <w:rsid w:val="00B53599"/>
    <w:rsid w:val="00BE2E2F"/>
    <w:rsid w:val="00C356B9"/>
    <w:rsid w:val="00C65451"/>
    <w:rsid w:val="00C8778B"/>
    <w:rsid w:val="00D438D0"/>
    <w:rsid w:val="00D724F9"/>
    <w:rsid w:val="00D95146"/>
    <w:rsid w:val="00DA25FB"/>
    <w:rsid w:val="00DD7BB1"/>
    <w:rsid w:val="00DE3243"/>
    <w:rsid w:val="00DE47F6"/>
    <w:rsid w:val="00E60B22"/>
    <w:rsid w:val="00F05BCE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749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ListParagraph">
    <w:name w:val="List Paragraph"/>
    <w:basedOn w:val="Normal"/>
    <w:uiPriority w:val="34"/>
    <w:qFormat/>
    <w:rsid w:val="00891248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A2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2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2372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2021-05-15T10:29:00Z</cp:lastPrinted>
  <dcterms:created xsi:type="dcterms:W3CDTF">2023-03-27T07:00:00Z</dcterms:created>
  <dcterms:modified xsi:type="dcterms:W3CDTF">2023-03-27T07:00:00Z</dcterms:modified>
</cp:coreProperties>
</file>